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E5C3C03" w:rsidR="00430D0E" w:rsidRDefault="00430D0E" w:rsidP="00430D0E">
      <w:pPr>
        <w:rPr>
          <w:rFonts w:asciiTheme="minorBidi" w:hAnsiTheme="minorBidi"/>
          <w:noProof/>
          <w:sz w:val="32"/>
          <w:szCs w:val="32"/>
        </w:rPr>
      </w:pPr>
    </w:p>
    <w:p w14:paraId="337745E4" w14:textId="10719E59" w:rsidR="005261EB" w:rsidRPr="00BF671A" w:rsidRDefault="005261EB" w:rsidP="00430D0E">
      <w:pPr>
        <w:rPr>
          <w:rFonts w:asciiTheme="minorBidi" w:hAnsiTheme="minorBidi"/>
          <w:sz w:val="32"/>
          <w:szCs w:val="32"/>
        </w:rPr>
      </w:pPr>
      <w:r w:rsidRPr="00645FC9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71D475A6" wp14:editId="7EB25FC8">
            <wp:extent cx="5364480" cy="1562894"/>
            <wp:effectExtent l="0" t="0" r="7620" b="0"/>
            <wp:docPr id="1" name="Picture 1" descr="C:\Users\chaninya\AppData\Local\Packages\Microsoft.Windows.Photos_8wekyb3d8bbwe\TempState\ShareServiceTempFolder\2F0D894BC1666B3F07D03C58C50A2C7538FFF8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inya\AppData\Local\Packages\Microsoft.Windows.Photos_8wekyb3d8bbwe\TempState\ShareServiceTempFolder\2F0D894BC1666B3F07D03C58C50A2C7538FFF8A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74" cy="160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1D546" w14:textId="77777777" w:rsidR="003E4FD8" w:rsidRPr="00BF671A" w:rsidRDefault="003E4FD8" w:rsidP="00385621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376C6AC0" w14:textId="77777777" w:rsidR="005261EB" w:rsidRDefault="005261EB" w:rsidP="00C14984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14:paraId="422276C1" w14:textId="441365CA" w:rsidR="005261EB" w:rsidRPr="00645FC9" w:rsidRDefault="005261EB" w:rsidP="005261EB">
      <w:pPr>
        <w:spacing w:after="0"/>
        <w:rPr>
          <w:rFonts w:asciiTheme="minorBidi" w:hAnsiTheme="minorBidi"/>
          <w:sz w:val="32"/>
          <w:szCs w:val="32"/>
        </w:rPr>
      </w:pPr>
      <w:r w:rsidRPr="00645FC9">
        <w:rPr>
          <w:rFonts w:asciiTheme="minorBidi" w:hAnsiTheme="minorBidi"/>
          <w:sz w:val="32"/>
          <w:szCs w:val="32"/>
          <w:cs/>
        </w:rPr>
        <w:t xml:space="preserve">ข่าวประชาสัมพันธ์ </w:t>
      </w:r>
    </w:p>
    <w:p w14:paraId="3F32957E" w14:textId="77777777" w:rsidR="005261EB" w:rsidRPr="00645FC9" w:rsidRDefault="005261EB" w:rsidP="005261E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45FC9">
        <w:rPr>
          <w:rFonts w:asciiTheme="minorBidi" w:hAnsiTheme="minorBidi"/>
          <w:sz w:val="32"/>
          <w:szCs w:val="32"/>
        </w:rPr>
        <w:t xml:space="preserve">6 </w:t>
      </w:r>
      <w:r w:rsidRPr="00645FC9">
        <w:rPr>
          <w:rFonts w:asciiTheme="minorBidi" w:hAnsiTheme="minorBidi"/>
          <w:sz w:val="32"/>
          <w:szCs w:val="32"/>
          <w:cs/>
        </w:rPr>
        <w:t xml:space="preserve">กุมภาพันธ์ 2567 </w:t>
      </w:r>
    </w:p>
    <w:p w14:paraId="129DD247" w14:textId="77777777" w:rsidR="005261EB" w:rsidRPr="00645FC9" w:rsidRDefault="005261EB" w:rsidP="005261EB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645FC9">
        <w:rPr>
          <w:rFonts w:asciiTheme="minorBidi" w:hAnsiTheme="minorBidi"/>
          <w:sz w:val="32"/>
          <w:szCs w:val="32"/>
        </w:rPr>
        <w:tab/>
      </w:r>
      <w:r w:rsidRPr="00645FC9">
        <w:rPr>
          <w:rFonts w:asciiTheme="minorBidi" w:hAnsiTheme="minorBidi"/>
          <w:sz w:val="32"/>
          <w:szCs w:val="32"/>
        </w:rPr>
        <w:tab/>
      </w:r>
      <w:r w:rsidRPr="00645FC9">
        <w:rPr>
          <w:rFonts w:asciiTheme="minorBidi" w:hAnsiTheme="minorBidi"/>
          <w:sz w:val="32"/>
          <w:szCs w:val="32"/>
        </w:rPr>
        <w:tab/>
      </w:r>
    </w:p>
    <w:p w14:paraId="4B98968E" w14:textId="77777777" w:rsidR="005261EB" w:rsidRPr="00645FC9" w:rsidRDefault="005261EB" w:rsidP="005261E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proofErr w:type="spellStart"/>
      <w:r w:rsidRPr="00645FC9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b/>
          <w:bCs/>
          <w:sz w:val="32"/>
          <w:szCs w:val="32"/>
          <w:cs/>
        </w:rPr>
        <w:t>. ผนึกกรมส่งเสริมอุตสาหกรรม และ 4 ธนาคารพันธมิตร</w:t>
      </w:r>
    </w:p>
    <w:p w14:paraId="37D4983C" w14:textId="77777777" w:rsidR="005261EB" w:rsidRPr="00645FC9" w:rsidRDefault="005261EB" w:rsidP="005261EB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645FC9">
        <w:rPr>
          <w:rFonts w:asciiTheme="minorBidi" w:hAnsiTheme="minorBidi"/>
          <w:b/>
          <w:bCs/>
          <w:sz w:val="32"/>
          <w:szCs w:val="32"/>
          <w:cs/>
        </w:rPr>
        <w:t xml:space="preserve">เปิดโครงการ “ติดปีก </w:t>
      </w:r>
      <w:r w:rsidRPr="00645FC9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645FC9">
        <w:rPr>
          <w:rFonts w:asciiTheme="minorBidi" w:hAnsiTheme="minorBidi"/>
          <w:b/>
          <w:bCs/>
          <w:sz w:val="32"/>
          <w:szCs w:val="32"/>
          <w:cs/>
        </w:rPr>
        <w:t>หลักทรัพย์ไม่มี ดีพร้อม ค้ำประกันให้ “</w:t>
      </w:r>
    </w:p>
    <w:p w14:paraId="71E0F6AF" w14:textId="77777777" w:rsidR="005261EB" w:rsidRPr="00645FC9" w:rsidRDefault="005261EB" w:rsidP="005261EB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645FC9">
        <w:rPr>
          <w:rFonts w:asciiTheme="minorBidi" w:hAnsiTheme="minorBidi"/>
          <w:b/>
          <w:bCs/>
          <w:sz w:val="32"/>
          <w:szCs w:val="32"/>
          <w:cs/>
        </w:rPr>
        <w:t>คิก</w:t>
      </w:r>
      <w:proofErr w:type="spellStart"/>
      <w:r w:rsidRPr="00645FC9">
        <w:rPr>
          <w:rFonts w:asciiTheme="minorBidi" w:hAnsiTheme="minorBidi"/>
          <w:b/>
          <w:bCs/>
          <w:sz w:val="32"/>
          <w:szCs w:val="32"/>
          <w:cs/>
        </w:rPr>
        <w:t>ออฟ</w:t>
      </w:r>
      <w:proofErr w:type="spellEnd"/>
      <w:r w:rsidRPr="00645FC9">
        <w:rPr>
          <w:rFonts w:asciiTheme="minorBidi" w:hAnsiTheme="minorBidi"/>
          <w:b/>
          <w:bCs/>
          <w:sz w:val="32"/>
          <w:szCs w:val="32"/>
          <w:cs/>
        </w:rPr>
        <w:t>ทั่วไทย 14 ก.พ. 67</w:t>
      </w:r>
    </w:p>
    <w:p w14:paraId="5E647CF3" w14:textId="77777777" w:rsidR="005261EB" w:rsidRPr="00645FC9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501A6D56" w14:textId="77777777" w:rsidR="005261EB" w:rsidRPr="00645FC9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645FC9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b/>
          <w:bCs/>
          <w:sz w:val="32"/>
          <w:szCs w:val="32"/>
          <w:cs/>
        </w:rPr>
        <w:t xml:space="preserve">. ร่วมกับ กรมส่งเสริมอุตสาหกรรม และ 4 ธนาคารพันธมิตร ผนึกกำลังขับเคลื่อนสนับสนุนวิสาหกิจขนาดกลางและขนาดย่อม เข้าถึงหลักประกันและแหล่งเงินทุน เปิดโครงการ “ติดปีก </w:t>
      </w:r>
      <w:r w:rsidRPr="00645FC9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645FC9">
        <w:rPr>
          <w:rFonts w:asciiTheme="minorBidi" w:hAnsiTheme="minorBidi"/>
          <w:b/>
          <w:bCs/>
          <w:sz w:val="32"/>
          <w:szCs w:val="32"/>
          <w:cs/>
        </w:rPr>
        <w:t>หลักทรัพย์ไม่มี ดีพร้อม ค้ำประกันให้ “ คิก</w:t>
      </w:r>
      <w:proofErr w:type="spellStart"/>
      <w:r w:rsidRPr="00645FC9">
        <w:rPr>
          <w:rFonts w:asciiTheme="minorBidi" w:hAnsiTheme="minorBidi"/>
          <w:b/>
          <w:bCs/>
          <w:sz w:val="32"/>
          <w:szCs w:val="32"/>
          <w:cs/>
        </w:rPr>
        <w:t>ออฟ</w:t>
      </w:r>
      <w:proofErr w:type="spellEnd"/>
      <w:r w:rsidRPr="00645FC9">
        <w:rPr>
          <w:rFonts w:asciiTheme="minorBidi" w:hAnsiTheme="minorBidi"/>
          <w:b/>
          <w:bCs/>
          <w:sz w:val="32"/>
          <w:szCs w:val="32"/>
          <w:cs/>
        </w:rPr>
        <w:t xml:space="preserve">ทั่วไทย 14 ก.พ. 67 ลงทะเบียนผ่านช่องทาง </w:t>
      </w:r>
      <w:r w:rsidRPr="00645FC9">
        <w:rPr>
          <w:rFonts w:asciiTheme="minorBidi" w:hAnsiTheme="minorBidi"/>
          <w:b/>
          <w:bCs/>
          <w:sz w:val="32"/>
          <w:szCs w:val="32"/>
        </w:rPr>
        <w:t>LINE OA @</w:t>
      </w:r>
      <w:proofErr w:type="spellStart"/>
      <w:r w:rsidRPr="00645FC9">
        <w:rPr>
          <w:rFonts w:asciiTheme="minorBidi" w:hAnsiTheme="minorBidi"/>
          <w:b/>
          <w:bCs/>
          <w:sz w:val="32"/>
          <w:szCs w:val="32"/>
        </w:rPr>
        <w:t>tcgfirst</w:t>
      </w:r>
      <w:proofErr w:type="spellEnd"/>
      <w:r w:rsidRPr="00645FC9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645FC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14:paraId="20E16E23" w14:textId="77777777" w:rsidR="005261EB" w:rsidRPr="00645FC9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034AEBCB" w14:textId="3CB6562F" w:rsidR="005261EB" w:rsidRPr="00645FC9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  <w:r w:rsidRPr="00645FC9">
        <w:rPr>
          <w:rFonts w:asciiTheme="minorBidi" w:hAnsiTheme="minorBidi"/>
          <w:b/>
          <w:bCs/>
          <w:sz w:val="32"/>
          <w:szCs w:val="32"/>
          <w:cs/>
        </w:rPr>
        <w:t xml:space="preserve">นายสิทธิกร </w:t>
      </w:r>
      <w:proofErr w:type="spellStart"/>
      <w:r w:rsidRPr="00645FC9">
        <w:rPr>
          <w:rFonts w:asciiTheme="minorBidi" w:hAnsiTheme="minorBidi"/>
          <w:b/>
          <w:bCs/>
          <w:sz w:val="32"/>
          <w:szCs w:val="32"/>
          <w:cs/>
        </w:rPr>
        <w:t>ดิเ</w:t>
      </w:r>
      <w:proofErr w:type="spellEnd"/>
      <w:r w:rsidRPr="00645FC9">
        <w:rPr>
          <w:rFonts w:asciiTheme="minorBidi" w:hAnsiTheme="minorBidi"/>
          <w:b/>
          <w:bCs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645FC9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b/>
          <w:bCs/>
          <w:sz w:val="32"/>
          <w:szCs w:val="32"/>
          <w:cs/>
        </w:rPr>
        <w:t>.)</w:t>
      </w:r>
      <w:r w:rsidRPr="00645FC9">
        <w:rPr>
          <w:rFonts w:asciiTheme="minorBidi" w:hAnsiTheme="minorBidi"/>
          <w:sz w:val="32"/>
          <w:szCs w:val="32"/>
          <w:cs/>
        </w:rPr>
        <w:t xml:space="preserve"> เปิดเผยว่า ได้บรรลุข้อตกลงความร่วมมือกับ กรมส่งเสริมอุตสาหกรรม หรือ </w:t>
      </w:r>
      <w:r w:rsidRPr="00645FC9">
        <w:rPr>
          <w:rFonts w:asciiTheme="minorBidi" w:hAnsiTheme="minorBidi"/>
          <w:sz w:val="32"/>
          <w:szCs w:val="32"/>
        </w:rPr>
        <w:t>DIPROM</w:t>
      </w:r>
      <w:r w:rsidRPr="00645FC9">
        <w:rPr>
          <w:rFonts w:asciiTheme="minorBidi" w:hAnsiTheme="minorBidi"/>
          <w:sz w:val="32"/>
          <w:szCs w:val="32"/>
          <w:cs/>
        </w:rPr>
        <w:t xml:space="preserve"> (ดีพร้อม) กระทรวงอุตสาหกรรม และ ธนาคารพันธมิตร 4 ธนาคาร คือ ธนาคารกรุงไทย จำกัด (มหาชน) ธนาคารออมสิน ธนาคารพัฒนาวิสาหกิจขนาดกลางและขนาดย่อม (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ธพว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 xml:space="preserve">.) หรือ </w:t>
      </w:r>
      <w:r w:rsidRPr="00645FC9">
        <w:rPr>
          <w:rFonts w:asciiTheme="minorBidi" w:hAnsiTheme="minorBidi"/>
          <w:sz w:val="32"/>
          <w:szCs w:val="32"/>
        </w:rPr>
        <w:t>SME D BANK</w:t>
      </w:r>
      <w:r w:rsidRPr="00645FC9">
        <w:rPr>
          <w:rFonts w:asciiTheme="minorBidi" w:hAnsiTheme="minorBidi"/>
          <w:sz w:val="32"/>
          <w:szCs w:val="32"/>
          <w:cs/>
        </w:rPr>
        <w:t xml:space="preserve"> และ ธนาคารเพื่อการส่งออกและนำเข้าแห่งประเทศไทย (</w:t>
      </w:r>
      <w:r w:rsidRPr="00645FC9">
        <w:rPr>
          <w:rFonts w:asciiTheme="minorBidi" w:hAnsiTheme="minorBidi"/>
          <w:sz w:val="32"/>
          <w:szCs w:val="32"/>
        </w:rPr>
        <w:t>EXIM Bank</w:t>
      </w:r>
      <w:r w:rsidRPr="00645FC9">
        <w:rPr>
          <w:rFonts w:asciiTheme="minorBidi" w:hAnsiTheme="minorBidi"/>
          <w:sz w:val="32"/>
          <w:szCs w:val="32"/>
          <w:cs/>
        </w:rPr>
        <w:t>) สนับสนุนการเข้าถึงหลักประกันและแหล่งเงินทุนให้กับวิสาหกิจขนาดกลางและขนาดย่อมที่เป็นสมาชิกกรมส่งเสริมอุตสาหกรรม โดยในวันนี้ได้รับเกียรติจาก นางสาวพิมพ์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ภัท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 xml:space="preserve">รา วิชัยกุล รัฐมนตรีว่าการกระทรวงอุตสาหกรรม เป็นประธานในพิธีลงนามและกล่าวแสดงความยินดี  โดยมี นายภาสกร ชัยรัตน์ อธิบดีกรมส่งเสริมอุตสาหกรรม 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>. และ ผู้</w:t>
      </w:r>
      <w:r w:rsidR="008F465C">
        <w:rPr>
          <w:rFonts w:asciiTheme="minorBidi" w:hAnsiTheme="minorBidi" w:hint="cs"/>
          <w:sz w:val="32"/>
          <w:szCs w:val="32"/>
          <w:cs/>
        </w:rPr>
        <w:t>บริหาร</w:t>
      </w:r>
      <w:r w:rsidRPr="00645FC9">
        <w:rPr>
          <w:rFonts w:asciiTheme="minorBidi" w:hAnsiTheme="minorBidi"/>
          <w:sz w:val="32"/>
          <w:szCs w:val="32"/>
          <w:cs/>
        </w:rPr>
        <w:t>จาก 4 ธนาคารพันธมิตร ร่วมลงนาม และเริ่มโครงการ ตั้งแต่วันที่ 14 กุมภาพันธ์ 2567 เป็นต้นไป  คาดว่าจะสามารถช่วยผู้ประกอบการเข้าถึงสินเชื่อผ่านการค้ำประกันสินเชื่อได้ไม่น้อยกว่า 2,000 ล้านบาท สร้างมูลค่าเพิ่มทางเศรษฐกิจได้ไม่น้อยกว่า 8,000 ล้านบาท</w:t>
      </w:r>
    </w:p>
    <w:p w14:paraId="6C446B43" w14:textId="77777777" w:rsidR="005261EB" w:rsidRPr="00645FC9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54B041CC" w14:textId="77777777" w:rsidR="008F465C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45FC9">
        <w:rPr>
          <w:rFonts w:asciiTheme="minorBidi" w:hAnsiTheme="minorBidi"/>
          <w:sz w:val="32"/>
          <w:szCs w:val="32"/>
          <w:cs/>
        </w:rPr>
        <w:t xml:space="preserve">ภายใต้กรอบการดำเนินโครงการระยะเวลา 3 ปี (2567-2569) 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 xml:space="preserve">. กรมส่งเสริมอุตสาหกรรม และ 4 ธนาคารพันธมิตร พร้อมให้การสนับสนุนผู้ประกอบการ วิสาหกิจขนาดกลางและขนาดย่อม โดย 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 xml:space="preserve">. และกรมส่งเสริมอุตสาหกรรม จะร่วมกันพิจารณาการค้ำประกันสินเชื่อ และเป็นหลักประกันให้เมื่อได้รับสินเชื่อ ขณะเดียวกัน 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 xml:space="preserve">. จะทำหน้าที่เป็นตัวกลาง </w:t>
      </w:r>
      <w:r w:rsidRPr="00645FC9">
        <w:rPr>
          <w:rFonts w:asciiTheme="minorBidi" w:hAnsiTheme="minorBidi"/>
          <w:sz w:val="32"/>
          <w:szCs w:val="32"/>
        </w:rPr>
        <w:t xml:space="preserve">SMEs Gateway </w:t>
      </w:r>
      <w:r w:rsidRPr="00645FC9">
        <w:rPr>
          <w:rFonts w:asciiTheme="minorBidi" w:hAnsiTheme="minorBidi"/>
          <w:sz w:val="32"/>
          <w:szCs w:val="32"/>
          <w:cs/>
        </w:rPr>
        <w:t xml:space="preserve"> ใช้กลไกของศูนย์ที่ปรึกษาทางการเงิน </w:t>
      </w:r>
      <w:r w:rsidRPr="00645FC9">
        <w:rPr>
          <w:rFonts w:asciiTheme="minorBidi" w:hAnsiTheme="minorBidi"/>
          <w:sz w:val="32"/>
          <w:szCs w:val="32"/>
        </w:rPr>
        <w:t xml:space="preserve">SMEs </w:t>
      </w:r>
      <w:r w:rsidRPr="00645FC9">
        <w:rPr>
          <w:rFonts w:asciiTheme="minorBidi" w:hAnsiTheme="minorBidi"/>
          <w:sz w:val="32"/>
          <w:szCs w:val="32"/>
          <w:cs/>
        </w:rPr>
        <w:t>ครบวงจร “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 xml:space="preserve">. </w:t>
      </w:r>
      <w:r w:rsidRPr="00645FC9">
        <w:rPr>
          <w:rFonts w:asciiTheme="minorBidi" w:hAnsiTheme="minorBidi"/>
          <w:sz w:val="32"/>
          <w:szCs w:val="32"/>
        </w:rPr>
        <w:t>F</w:t>
      </w:r>
      <w:r w:rsidRPr="00645FC9">
        <w:rPr>
          <w:rFonts w:asciiTheme="minorBidi" w:hAnsiTheme="minorBidi"/>
          <w:sz w:val="32"/>
          <w:szCs w:val="32"/>
          <w:cs/>
        </w:rPr>
        <w:t>.</w:t>
      </w:r>
      <w:r w:rsidRPr="00645FC9">
        <w:rPr>
          <w:rFonts w:asciiTheme="minorBidi" w:hAnsiTheme="minorBidi"/>
          <w:sz w:val="32"/>
          <w:szCs w:val="32"/>
        </w:rPr>
        <w:t>A</w:t>
      </w:r>
      <w:r w:rsidRPr="00645FC9">
        <w:rPr>
          <w:rFonts w:asciiTheme="minorBidi" w:hAnsiTheme="minorBidi"/>
          <w:sz w:val="32"/>
          <w:szCs w:val="32"/>
          <w:cs/>
        </w:rPr>
        <w:t>.</w:t>
      </w:r>
      <w:r w:rsidRPr="00645FC9">
        <w:rPr>
          <w:rFonts w:asciiTheme="minorBidi" w:hAnsiTheme="minorBidi"/>
          <w:sz w:val="32"/>
          <w:szCs w:val="32"/>
        </w:rPr>
        <w:t>Center</w:t>
      </w:r>
      <w:r w:rsidRPr="00645FC9">
        <w:rPr>
          <w:rFonts w:asciiTheme="minorBidi" w:hAnsiTheme="minorBidi"/>
          <w:sz w:val="32"/>
          <w:szCs w:val="32"/>
          <w:cs/>
        </w:rPr>
        <w:t>” เป็นตัวกลาง (</w:t>
      </w:r>
      <w:r w:rsidRPr="00645FC9">
        <w:rPr>
          <w:rFonts w:asciiTheme="minorBidi" w:hAnsiTheme="minorBidi"/>
          <w:sz w:val="32"/>
          <w:szCs w:val="32"/>
        </w:rPr>
        <w:t>Credit Mediator</w:t>
      </w:r>
      <w:r w:rsidRPr="00645FC9">
        <w:rPr>
          <w:rFonts w:asciiTheme="minorBidi" w:hAnsiTheme="minorBidi"/>
          <w:sz w:val="32"/>
          <w:szCs w:val="32"/>
          <w:cs/>
        </w:rPr>
        <w:t xml:space="preserve">) เชื่อมโยงผู้ประกอบการเข้าถึงแหล่งทุนควบคู่กับการขยายบทบาทการค้ำประกันสินเชื่อเชื่อมโยงผ่านดิจิทัลแพลตฟอร์ม </w:t>
      </w:r>
    </w:p>
    <w:p w14:paraId="17D3E31A" w14:textId="39976E01" w:rsidR="005261EB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645FC9">
        <w:rPr>
          <w:rFonts w:asciiTheme="minorBidi" w:hAnsiTheme="minorBidi"/>
          <w:sz w:val="32"/>
          <w:szCs w:val="32"/>
          <w:cs/>
        </w:rPr>
        <w:t>ทั้งนี้</w:t>
      </w:r>
      <w:r w:rsidR="008F465C">
        <w:rPr>
          <w:rFonts w:asciiTheme="minorBidi" w:hAnsiTheme="minorBidi" w:hint="cs"/>
          <w:sz w:val="32"/>
          <w:szCs w:val="32"/>
          <w:cs/>
        </w:rPr>
        <w:t xml:space="preserve"> </w:t>
      </w:r>
      <w:r w:rsidRPr="00645FC9">
        <w:rPr>
          <w:rFonts w:asciiTheme="minorBidi" w:hAnsiTheme="minorBidi"/>
          <w:sz w:val="32"/>
          <w:szCs w:val="32"/>
          <w:cs/>
        </w:rPr>
        <w:t>ผู้สมัครเข้าร่วมโครงการ จะสามารถทราบผล</w:t>
      </w:r>
      <w:r w:rsidR="008F465C">
        <w:rPr>
          <w:rFonts w:asciiTheme="minorBidi" w:hAnsiTheme="minorBidi" w:hint="cs"/>
          <w:sz w:val="32"/>
          <w:szCs w:val="32"/>
          <w:cs/>
        </w:rPr>
        <w:t>การพิจารณาเบื้องต้น</w:t>
      </w:r>
      <w:r w:rsidRPr="00645FC9">
        <w:rPr>
          <w:rFonts w:asciiTheme="minorBidi" w:hAnsiTheme="minorBidi"/>
          <w:sz w:val="32"/>
          <w:szCs w:val="32"/>
          <w:cs/>
        </w:rPr>
        <w:t xml:space="preserve">ภายใน  7 วัน ผ่าน </w:t>
      </w:r>
      <w:r w:rsidRPr="00645FC9">
        <w:rPr>
          <w:rFonts w:asciiTheme="minorBidi" w:hAnsiTheme="minorBidi"/>
          <w:sz w:val="32"/>
          <w:szCs w:val="32"/>
        </w:rPr>
        <w:t xml:space="preserve">5 </w:t>
      </w:r>
      <w:r w:rsidRPr="00645FC9">
        <w:rPr>
          <w:rFonts w:asciiTheme="minorBidi" w:hAnsiTheme="minorBidi"/>
          <w:sz w:val="32"/>
          <w:szCs w:val="32"/>
          <w:cs/>
        </w:rPr>
        <w:t xml:space="preserve">ขั้นตอนคือ  1. </w:t>
      </w:r>
      <w:r w:rsidRPr="00645FC9">
        <w:rPr>
          <w:rFonts w:asciiTheme="minorBidi" w:hAnsiTheme="minorBidi"/>
          <w:sz w:val="32"/>
          <w:szCs w:val="32"/>
        </w:rPr>
        <w:t>DIPROM Pre</w:t>
      </w:r>
      <w:r w:rsidRPr="00645FC9">
        <w:rPr>
          <w:rFonts w:asciiTheme="minorBidi" w:hAnsiTheme="minorBidi"/>
          <w:sz w:val="32"/>
          <w:szCs w:val="32"/>
          <w:cs/>
        </w:rPr>
        <w:t>-</w:t>
      </w:r>
      <w:r w:rsidRPr="00645FC9">
        <w:rPr>
          <w:rFonts w:asciiTheme="minorBidi" w:hAnsiTheme="minorBidi"/>
          <w:sz w:val="32"/>
          <w:szCs w:val="32"/>
        </w:rPr>
        <w:t xml:space="preserve">screen </w:t>
      </w:r>
      <w:r w:rsidRPr="00645FC9">
        <w:rPr>
          <w:rFonts w:asciiTheme="minorBidi" w:hAnsiTheme="minorBidi"/>
          <w:sz w:val="32"/>
          <w:szCs w:val="32"/>
          <w:cs/>
        </w:rPr>
        <w:t>พิจา</w:t>
      </w:r>
      <w:r w:rsidR="008F465C">
        <w:rPr>
          <w:rFonts w:asciiTheme="minorBidi" w:hAnsiTheme="minorBidi"/>
          <w:sz w:val="32"/>
          <w:szCs w:val="32"/>
          <w:cs/>
        </w:rPr>
        <w:t>รณาคุณสมบัติ</w:t>
      </w:r>
      <w:r w:rsidRPr="00645FC9">
        <w:rPr>
          <w:rFonts w:asciiTheme="minorBidi" w:hAnsiTheme="minorBidi"/>
          <w:sz w:val="32"/>
          <w:szCs w:val="32"/>
          <w:cs/>
        </w:rPr>
        <w:t xml:space="preserve"> ประวัติ</w:t>
      </w:r>
      <w:r w:rsidR="008F465C">
        <w:rPr>
          <w:rFonts w:asciiTheme="minorBidi" w:hAnsiTheme="minorBidi" w:hint="cs"/>
          <w:sz w:val="32"/>
          <w:szCs w:val="32"/>
          <w:cs/>
        </w:rPr>
        <w:t>ทางการเงินของผู้ประกอบการที่สมัคร</w:t>
      </w:r>
      <w:r w:rsidRPr="00645FC9">
        <w:rPr>
          <w:rFonts w:asciiTheme="minorBidi" w:hAnsiTheme="minorBidi"/>
          <w:sz w:val="32"/>
          <w:szCs w:val="32"/>
          <w:cs/>
        </w:rPr>
        <w:t xml:space="preserve"> 2. เมื่อผ่านเกณฑ์</w:t>
      </w:r>
      <w:r w:rsidR="008F465C">
        <w:rPr>
          <w:rFonts w:asciiTheme="minorBidi" w:hAnsiTheme="minorBidi" w:hint="cs"/>
          <w:sz w:val="32"/>
          <w:szCs w:val="32"/>
          <w:cs/>
        </w:rPr>
        <w:t xml:space="preserve"> ดำเนินการ</w:t>
      </w:r>
      <w:r w:rsidRPr="00645FC9">
        <w:rPr>
          <w:rFonts w:asciiTheme="minorBidi" w:hAnsiTheme="minorBidi"/>
          <w:sz w:val="32"/>
          <w:szCs w:val="32"/>
          <w:cs/>
        </w:rPr>
        <w:t xml:space="preserve">ลงทะเบียนผ่าน </w:t>
      </w:r>
      <w:r w:rsidRPr="00645FC9">
        <w:rPr>
          <w:rFonts w:asciiTheme="minorBidi" w:hAnsiTheme="minorBidi"/>
          <w:sz w:val="32"/>
          <w:szCs w:val="32"/>
        </w:rPr>
        <w:t>LINE OA @</w:t>
      </w:r>
      <w:proofErr w:type="spellStart"/>
      <w:r w:rsidRPr="00645FC9">
        <w:rPr>
          <w:rFonts w:asciiTheme="minorBidi" w:hAnsiTheme="minorBidi"/>
          <w:sz w:val="32"/>
          <w:szCs w:val="32"/>
        </w:rPr>
        <w:t>tcgfirst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 xml:space="preserve"> 3. 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>.จะพิจารณาคุณสมบัติ</w:t>
      </w:r>
      <w:r w:rsidR="008F465C">
        <w:rPr>
          <w:rFonts w:asciiTheme="minorBidi" w:hAnsiTheme="minorBidi" w:hint="cs"/>
          <w:sz w:val="32"/>
          <w:szCs w:val="32"/>
          <w:cs/>
        </w:rPr>
        <w:t>และความสามารถทางการเงินเบื้องต้น</w:t>
      </w:r>
      <w:r w:rsidRPr="00645FC9">
        <w:rPr>
          <w:rFonts w:asciiTheme="minorBidi" w:hAnsiTheme="minorBidi"/>
          <w:sz w:val="32"/>
          <w:szCs w:val="32"/>
          <w:cs/>
        </w:rPr>
        <w:t xml:space="preserve"> 4.</w:t>
      </w:r>
      <w:r w:rsidR="008F465C">
        <w:rPr>
          <w:rFonts w:asciiTheme="minorBidi" w:hAnsiTheme="minorBidi" w:hint="cs"/>
          <w:sz w:val="32"/>
          <w:szCs w:val="32"/>
          <w:cs/>
        </w:rPr>
        <w:t xml:space="preserve"> </w:t>
      </w:r>
      <w:r w:rsidRPr="00645FC9">
        <w:rPr>
          <w:rFonts w:asciiTheme="minorBidi" w:hAnsiTheme="minorBidi"/>
          <w:sz w:val="32"/>
          <w:szCs w:val="32"/>
          <w:cs/>
        </w:rPr>
        <w:t xml:space="preserve">ยื่นเรื่องขอสินเชื่อกับธนาคารเพื่อพิจารณาอนุมัติสินเชื่อ  5. 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>.</w:t>
      </w:r>
      <w:r w:rsidR="00A34F32">
        <w:rPr>
          <w:rFonts w:asciiTheme="minorBidi" w:hAnsiTheme="minorBidi" w:hint="cs"/>
          <w:sz w:val="32"/>
          <w:szCs w:val="32"/>
          <w:cs/>
        </w:rPr>
        <w:t xml:space="preserve"> </w:t>
      </w:r>
      <w:r w:rsidRPr="00645FC9">
        <w:rPr>
          <w:rFonts w:asciiTheme="minorBidi" w:hAnsiTheme="minorBidi"/>
          <w:sz w:val="32"/>
          <w:szCs w:val="32"/>
          <w:cs/>
        </w:rPr>
        <w:t xml:space="preserve">ออกหนังสือค้ำประกันสินเชื่อ  ผ่านโครงการค้ำประกันดอกเบี้ยถูก (พ.ร.ก. สินเชื่อฟื้นฟู) และ โครงการค้ำประกันสินเชื่อ </w:t>
      </w:r>
      <w:r w:rsidRPr="00645FC9">
        <w:rPr>
          <w:rFonts w:asciiTheme="minorBidi" w:hAnsiTheme="minorBidi"/>
          <w:sz w:val="32"/>
          <w:szCs w:val="32"/>
        </w:rPr>
        <w:t>BI</w:t>
      </w:r>
      <w:r w:rsidRPr="00645FC9">
        <w:rPr>
          <w:rFonts w:asciiTheme="minorBidi" w:hAnsiTheme="minorBidi"/>
          <w:sz w:val="32"/>
          <w:szCs w:val="32"/>
          <w:cs/>
        </w:rPr>
        <w:t>-</w:t>
      </w:r>
      <w:r w:rsidRPr="00645FC9">
        <w:rPr>
          <w:rFonts w:asciiTheme="minorBidi" w:hAnsiTheme="minorBidi"/>
          <w:sz w:val="32"/>
          <w:szCs w:val="32"/>
        </w:rPr>
        <w:t>7</w:t>
      </w:r>
      <w:r w:rsidRPr="00645FC9">
        <w:rPr>
          <w:rFonts w:asciiTheme="minorBidi" w:hAnsiTheme="minorBidi"/>
          <w:sz w:val="32"/>
          <w:szCs w:val="32"/>
          <w:cs/>
        </w:rPr>
        <w:t xml:space="preserve"> ทั้งนี้ ผู้ประกอบการที่สมัครภายใน 30 วันหลังจากเปิดรับสมัครและได้รับอนุมัติสินเชื่อ และการค้ำประกันกับ 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 xml:space="preserve">. </w:t>
      </w:r>
      <w:r w:rsidR="009044D3">
        <w:rPr>
          <w:rFonts w:asciiTheme="minorBidi" w:hAnsiTheme="minorBidi" w:hint="cs"/>
          <w:sz w:val="32"/>
          <w:szCs w:val="32"/>
          <w:cs/>
        </w:rPr>
        <w:t xml:space="preserve">สำหรับ </w:t>
      </w:r>
      <w:r w:rsidRPr="00645FC9">
        <w:rPr>
          <w:rFonts w:asciiTheme="minorBidi" w:hAnsiTheme="minorBidi"/>
          <w:sz w:val="32"/>
          <w:szCs w:val="32"/>
          <w:cs/>
        </w:rPr>
        <w:t xml:space="preserve">100 รายแรก </w:t>
      </w:r>
      <w:proofErr w:type="spellStart"/>
      <w:r w:rsidRPr="00645FC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45FC9">
        <w:rPr>
          <w:rFonts w:asciiTheme="minorBidi" w:hAnsiTheme="minorBidi"/>
          <w:sz w:val="32"/>
          <w:szCs w:val="32"/>
          <w:cs/>
        </w:rPr>
        <w:t>. มอบสิทธิป</w:t>
      </w:r>
      <w:bookmarkStart w:id="0" w:name="_GoBack"/>
      <w:bookmarkEnd w:id="0"/>
      <w:r w:rsidRPr="00645FC9">
        <w:rPr>
          <w:rFonts w:asciiTheme="minorBidi" w:hAnsiTheme="minorBidi"/>
          <w:sz w:val="32"/>
          <w:szCs w:val="32"/>
          <w:cs/>
        </w:rPr>
        <w:t xml:space="preserve">ระโยชน์ยกเว้นค่าดำเนินการค้ำประกันหรือค่าออก </w:t>
      </w:r>
      <w:r w:rsidRPr="00645FC9">
        <w:rPr>
          <w:rFonts w:asciiTheme="minorBidi" w:hAnsiTheme="minorBidi"/>
          <w:sz w:val="32"/>
          <w:szCs w:val="32"/>
        </w:rPr>
        <w:t xml:space="preserve">LG </w:t>
      </w:r>
      <w:r w:rsidRPr="00645FC9">
        <w:rPr>
          <w:rFonts w:asciiTheme="minorBidi" w:hAnsiTheme="minorBidi"/>
          <w:sz w:val="32"/>
          <w:szCs w:val="32"/>
          <w:cs/>
        </w:rPr>
        <w:t xml:space="preserve">ทันที </w:t>
      </w:r>
    </w:p>
    <w:p w14:paraId="638A9288" w14:textId="56245E58" w:rsidR="005261EB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4C44483C" w14:textId="7293FFB5" w:rsidR="005261EB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32C5C1C2" w14:textId="77476F50" w:rsidR="005261EB" w:rsidRPr="00645FC9" w:rsidRDefault="005261EB" w:rsidP="005261EB">
      <w:pPr>
        <w:spacing w:after="0" w:line="240" w:lineRule="auto"/>
        <w:ind w:firstLine="72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****************************************</w:t>
      </w:r>
    </w:p>
    <w:p w14:paraId="36BC2D4B" w14:textId="77777777" w:rsidR="005261EB" w:rsidRPr="00645FC9" w:rsidRDefault="005261EB" w:rsidP="005261EB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14:paraId="47EA95CF" w14:textId="77777777" w:rsidR="005261EB" w:rsidRPr="005261EB" w:rsidRDefault="005261EB" w:rsidP="00C14984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14:paraId="4E0C1F88" w14:textId="77777777" w:rsidR="005261EB" w:rsidRDefault="005261EB" w:rsidP="00C14984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14:paraId="3A2802BA" w14:textId="6C226FB5" w:rsidR="00BE6EE4" w:rsidRPr="00BF671A" w:rsidRDefault="00BE6EE4" w:rsidP="00C90366">
      <w:pPr>
        <w:spacing w:after="0"/>
        <w:jc w:val="center"/>
        <w:rPr>
          <w:rFonts w:asciiTheme="minorBidi" w:hAnsiTheme="minorBidi" w:hint="cs"/>
          <w:b/>
          <w:bCs/>
          <w:sz w:val="32"/>
          <w:szCs w:val="32"/>
        </w:rPr>
      </w:pPr>
    </w:p>
    <w:sectPr w:rsidR="00BE6EE4" w:rsidRPr="00BF671A" w:rsidSect="00441F3C">
      <w:pgSz w:w="11906" w:h="16838"/>
      <w:pgMar w:top="426" w:right="1416" w:bottom="22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BF2DB2"/>
    <w:multiLevelType w:val="hybridMultilevel"/>
    <w:tmpl w:val="485C5608"/>
    <w:lvl w:ilvl="0" w:tplc="60F89C1C">
      <w:start w:val="1"/>
      <w:numFmt w:val="decimal"/>
      <w:lvlText w:val="%1."/>
      <w:lvlJc w:val="left"/>
      <w:pPr>
        <w:ind w:left="2112" w:hanging="13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EF522D0"/>
    <w:multiLevelType w:val="hybridMultilevel"/>
    <w:tmpl w:val="18FE0C72"/>
    <w:lvl w:ilvl="0" w:tplc="F20A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5191CC5"/>
    <w:multiLevelType w:val="hybridMultilevel"/>
    <w:tmpl w:val="FE92C26C"/>
    <w:lvl w:ilvl="0" w:tplc="1288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07B66"/>
    <w:rsid w:val="000163E7"/>
    <w:rsid w:val="00025BD9"/>
    <w:rsid w:val="00026EC5"/>
    <w:rsid w:val="00035361"/>
    <w:rsid w:val="000516C3"/>
    <w:rsid w:val="00053D8B"/>
    <w:rsid w:val="00056F8B"/>
    <w:rsid w:val="0006058F"/>
    <w:rsid w:val="00061EDD"/>
    <w:rsid w:val="0006634A"/>
    <w:rsid w:val="000776D9"/>
    <w:rsid w:val="00077808"/>
    <w:rsid w:val="000808A5"/>
    <w:rsid w:val="00081A52"/>
    <w:rsid w:val="00083778"/>
    <w:rsid w:val="00086E3A"/>
    <w:rsid w:val="000948A8"/>
    <w:rsid w:val="00097C8C"/>
    <w:rsid w:val="000A2EEC"/>
    <w:rsid w:val="000B6ED9"/>
    <w:rsid w:val="000C5F97"/>
    <w:rsid w:val="000D15CC"/>
    <w:rsid w:val="000D1AD4"/>
    <w:rsid w:val="000D65A6"/>
    <w:rsid w:val="000D6FD9"/>
    <w:rsid w:val="000E02E9"/>
    <w:rsid w:val="000E36C7"/>
    <w:rsid w:val="000E5A6B"/>
    <w:rsid w:val="000E64EB"/>
    <w:rsid w:val="000F0497"/>
    <w:rsid w:val="000F5A26"/>
    <w:rsid w:val="000F5B55"/>
    <w:rsid w:val="000F6AC1"/>
    <w:rsid w:val="000F6DC1"/>
    <w:rsid w:val="000F74B0"/>
    <w:rsid w:val="00101DE1"/>
    <w:rsid w:val="00105082"/>
    <w:rsid w:val="00111518"/>
    <w:rsid w:val="0011678D"/>
    <w:rsid w:val="00123E5C"/>
    <w:rsid w:val="001253A2"/>
    <w:rsid w:val="00134B72"/>
    <w:rsid w:val="0014054D"/>
    <w:rsid w:val="0014200B"/>
    <w:rsid w:val="00160BF7"/>
    <w:rsid w:val="00160DE7"/>
    <w:rsid w:val="001640BC"/>
    <w:rsid w:val="001647C5"/>
    <w:rsid w:val="00171C29"/>
    <w:rsid w:val="0017481E"/>
    <w:rsid w:val="00181F2A"/>
    <w:rsid w:val="0019342F"/>
    <w:rsid w:val="001968D2"/>
    <w:rsid w:val="001A11EE"/>
    <w:rsid w:val="001A3E1E"/>
    <w:rsid w:val="001A4433"/>
    <w:rsid w:val="001B0922"/>
    <w:rsid w:val="001B29FB"/>
    <w:rsid w:val="001B2D12"/>
    <w:rsid w:val="001B59F3"/>
    <w:rsid w:val="001D1709"/>
    <w:rsid w:val="001D24EA"/>
    <w:rsid w:val="001D2898"/>
    <w:rsid w:val="001E242D"/>
    <w:rsid w:val="001E6C2D"/>
    <w:rsid w:val="001F24CE"/>
    <w:rsid w:val="001F2F1A"/>
    <w:rsid w:val="001F4713"/>
    <w:rsid w:val="00200E73"/>
    <w:rsid w:val="00207AC6"/>
    <w:rsid w:val="002238C5"/>
    <w:rsid w:val="00236623"/>
    <w:rsid w:val="00236EF8"/>
    <w:rsid w:val="002376C5"/>
    <w:rsid w:val="00244241"/>
    <w:rsid w:val="002544B8"/>
    <w:rsid w:val="00255FC6"/>
    <w:rsid w:val="00257167"/>
    <w:rsid w:val="00261FEC"/>
    <w:rsid w:val="00265C94"/>
    <w:rsid w:val="00267641"/>
    <w:rsid w:val="00267C4A"/>
    <w:rsid w:val="00275CC6"/>
    <w:rsid w:val="00281695"/>
    <w:rsid w:val="00283E15"/>
    <w:rsid w:val="00286EE4"/>
    <w:rsid w:val="00287BBD"/>
    <w:rsid w:val="00293144"/>
    <w:rsid w:val="002962BB"/>
    <w:rsid w:val="00297467"/>
    <w:rsid w:val="00297B26"/>
    <w:rsid w:val="002A3E66"/>
    <w:rsid w:val="002A6164"/>
    <w:rsid w:val="002B64E4"/>
    <w:rsid w:val="002C1B2C"/>
    <w:rsid w:val="002C30D1"/>
    <w:rsid w:val="002C503C"/>
    <w:rsid w:val="002E4A7F"/>
    <w:rsid w:val="003003D1"/>
    <w:rsid w:val="00301A2E"/>
    <w:rsid w:val="00301D31"/>
    <w:rsid w:val="00303B37"/>
    <w:rsid w:val="00310BF2"/>
    <w:rsid w:val="003168CF"/>
    <w:rsid w:val="003170E9"/>
    <w:rsid w:val="003354B4"/>
    <w:rsid w:val="003358F8"/>
    <w:rsid w:val="00342312"/>
    <w:rsid w:val="0034617E"/>
    <w:rsid w:val="00355B90"/>
    <w:rsid w:val="003637A4"/>
    <w:rsid w:val="00363BEA"/>
    <w:rsid w:val="00364741"/>
    <w:rsid w:val="0037362D"/>
    <w:rsid w:val="00375392"/>
    <w:rsid w:val="00383183"/>
    <w:rsid w:val="00385058"/>
    <w:rsid w:val="00385621"/>
    <w:rsid w:val="0039037C"/>
    <w:rsid w:val="00392AE2"/>
    <w:rsid w:val="003B1CE4"/>
    <w:rsid w:val="003B25EB"/>
    <w:rsid w:val="003B622D"/>
    <w:rsid w:val="003B76A0"/>
    <w:rsid w:val="003B779C"/>
    <w:rsid w:val="003B7AC9"/>
    <w:rsid w:val="003C28A4"/>
    <w:rsid w:val="003D3EB0"/>
    <w:rsid w:val="003D557E"/>
    <w:rsid w:val="003E03D2"/>
    <w:rsid w:val="003E144F"/>
    <w:rsid w:val="003E4FD8"/>
    <w:rsid w:val="003F0B45"/>
    <w:rsid w:val="003F6874"/>
    <w:rsid w:val="0040528D"/>
    <w:rsid w:val="00411873"/>
    <w:rsid w:val="00412851"/>
    <w:rsid w:val="004145F8"/>
    <w:rsid w:val="004160C1"/>
    <w:rsid w:val="00417FA1"/>
    <w:rsid w:val="00420538"/>
    <w:rsid w:val="00426360"/>
    <w:rsid w:val="00430B8D"/>
    <w:rsid w:val="00430D0E"/>
    <w:rsid w:val="004367F1"/>
    <w:rsid w:val="00440C83"/>
    <w:rsid w:val="00441F3C"/>
    <w:rsid w:val="0044496E"/>
    <w:rsid w:val="00446F75"/>
    <w:rsid w:val="00452ED0"/>
    <w:rsid w:val="00454CFD"/>
    <w:rsid w:val="00456231"/>
    <w:rsid w:val="00457DBD"/>
    <w:rsid w:val="00477132"/>
    <w:rsid w:val="00486C8B"/>
    <w:rsid w:val="00494461"/>
    <w:rsid w:val="004A06F4"/>
    <w:rsid w:val="004A1C63"/>
    <w:rsid w:val="004A43C5"/>
    <w:rsid w:val="004B7F25"/>
    <w:rsid w:val="004C0770"/>
    <w:rsid w:val="004C47C6"/>
    <w:rsid w:val="004C6738"/>
    <w:rsid w:val="004D0330"/>
    <w:rsid w:val="004D5A63"/>
    <w:rsid w:val="004D5BBF"/>
    <w:rsid w:val="004E2572"/>
    <w:rsid w:val="004E283C"/>
    <w:rsid w:val="004E39FE"/>
    <w:rsid w:val="004E57FA"/>
    <w:rsid w:val="00500820"/>
    <w:rsid w:val="0050352B"/>
    <w:rsid w:val="0051028F"/>
    <w:rsid w:val="00510C87"/>
    <w:rsid w:val="00512709"/>
    <w:rsid w:val="00514BA8"/>
    <w:rsid w:val="005261EB"/>
    <w:rsid w:val="00532732"/>
    <w:rsid w:val="005334E3"/>
    <w:rsid w:val="00533C11"/>
    <w:rsid w:val="0053621F"/>
    <w:rsid w:val="005404D8"/>
    <w:rsid w:val="0054655D"/>
    <w:rsid w:val="005565D7"/>
    <w:rsid w:val="005719C3"/>
    <w:rsid w:val="00573EFD"/>
    <w:rsid w:val="00575E5F"/>
    <w:rsid w:val="00583A9D"/>
    <w:rsid w:val="0058556C"/>
    <w:rsid w:val="00585F6F"/>
    <w:rsid w:val="00587880"/>
    <w:rsid w:val="00587FB4"/>
    <w:rsid w:val="00593A17"/>
    <w:rsid w:val="005A1954"/>
    <w:rsid w:val="005A3EBF"/>
    <w:rsid w:val="005A5220"/>
    <w:rsid w:val="005A576A"/>
    <w:rsid w:val="005A643A"/>
    <w:rsid w:val="005A6997"/>
    <w:rsid w:val="005A6DC3"/>
    <w:rsid w:val="005B3589"/>
    <w:rsid w:val="005B40DE"/>
    <w:rsid w:val="005B61D4"/>
    <w:rsid w:val="005C1F8C"/>
    <w:rsid w:val="005C717B"/>
    <w:rsid w:val="005C7F3D"/>
    <w:rsid w:val="005D0DC9"/>
    <w:rsid w:val="005D5C35"/>
    <w:rsid w:val="005E6DC2"/>
    <w:rsid w:val="005F1496"/>
    <w:rsid w:val="005F5C13"/>
    <w:rsid w:val="00600361"/>
    <w:rsid w:val="00606B38"/>
    <w:rsid w:val="00612C6E"/>
    <w:rsid w:val="00636A75"/>
    <w:rsid w:val="00641B16"/>
    <w:rsid w:val="0064432E"/>
    <w:rsid w:val="00647CE6"/>
    <w:rsid w:val="00650FC2"/>
    <w:rsid w:val="00656EB9"/>
    <w:rsid w:val="006578EC"/>
    <w:rsid w:val="0066193E"/>
    <w:rsid w:val="006661DB"/>
    <w:rsid w:val="006671FD"/>
    <w:rsid w:val="006675FA"/>
    <w:rsid w:val="00670928"/>
    <w:rsid w:val="00674299"/>
    <w:rsid w:val="00675DBD"/>
    <w:rsid w:val="00681382"/>
    <w:rsid w:val="00691777"/>
    <w:rsid w:val="006917A7"/>
    <w:rsid w:val="00693554"/>
    <w:rsid w:val="006A34A9"/>
    <w:rsid w:val="006A355B"/>
    <w:rsid w:val="006C1870"/>
    <w:rsid w:val="006C52B0"/>
    <w:rsid w:val="006C5879"/>
    <w:rsid w:val="006C7104"/>
    <w:rsid w:val="006D0CC5"/>
    <w:rsid w:val="006E2436"/>
    <w:rsid w:val="006E7C4D"/>
    <w:rsid w:val="006F3BC0"/>
    <w:rsid w:val="006F4302"/>
    <w:rsid w:val="006F4402"/>
    <w:rsid w:val="006F5FE2"/>
    <w:rsid w:val="00701B17"/>
    <w:rsid w:val="00703161"/>
    <w:rsid w:val="00703B4A"/>
    <w:rsid w:val="00710216"/>
    <w:rsid w:val="00710CC7"/>
    <w:rsid w:val="007176A7"/>
    <w:rsid w:val="00725726"/>
    <w:rsid w:val="00730306"/>
    <w:rsid w:val="007328A4"/>
    <w:rsid w:val="00736CA2"/>
    <w:rsid w:val="007378EF"/>
    <w:rsid w:val="007449AA"/>
    <w:rsid w:val="00747086"/>
    <w:rsid w:val="0075144B"/>
    <w:rsid w:val="0075336B"/>
    <w:rsid w:val="00754F5B"/>
    <w:rsid w:val="00762750"/>
    <w:rsid w:val="00766717"/>
    <w:rsid w:val="00766D84"/>
    <w:rsid w:val="00770739"/>
    <w:rsid w:val="007709BB"/>
    <w:rsid w:val="00776393"/>
    <w:rsid w:val="007770B0"/>
    <w:rsid w:val="007777DF"/>
    <w:rsid w:val="007840A5"/>
    <w:rsid w:val="00787036"/>
    <w:rsid w:val="00787A4F"/>
    <w:rsid w:val="00795ADE"/>
    <w:rsid w:val="00796B92"/>
    <w:rsid w:val="00797E72"/>
    <w:rsid w:val="007A0894"/>
    <w:rsid w:val="007A6E4A"/>
    <w:rsid w:val="007B14DD"/>
    <w:rsid w:val="007B5F95"/>
    <w:rsid w:val="007B6988"/>
    <w:rsid w:val="007B6CF4"/>
    <w:rsid w:val="007C427F"/>
    <w:rsid w:val="007C54DD"/>
    <w:rsid w:val="007C5C65"/>
    <w:rsid w:val="007D1162"/>
    <w:rsid w:val="007E32F1"/>
    <w:rsid w:val="007E61A1"/>
    <w:rsid w:val="007E7216"/>
    <w:rsid w:val="007E7A03"/>
    <w:rsid w:val="00805A24"/>
    <w:rsid w:val="00810045"/>
    <w:rsid w:val="00816948"/>
    <w:rsid w:val="00816A82"/>
    <w:rsid w:val="008212CC"/>
    <w:rsid w:val="008246A9"/>
    <w:rsid w:val="00826A62"/>
    <w:rsid w:val="00835DD2"/>
    <w:rsid w:val="00836248"/>
    <w:rsid w:val="00837B3F"/>
    <w:rsid w:val="008429F9"/>
    <w:rsid w:val="008511A3"/>
    <w:rsid w:val="00862ED9"/>
    <w:rsid w:val="00864D87"/>
    <w:rsid w:val="00872210"/>
    <w:rsid w:val="00873CDC"/>
    <w:rsid w:val="00876E61"/>
    <w:rsid w:val="00877E77"/>
    <w:rsid w:val="00884709"/>
    <w:rsid w:val="00894DE8"/>
    <w:rsid w:val="00896D0A"/>
    <w:rsid w:val="008A49CB"/>
    <w:rsid w:val="008B0533"/>
    <w:rsid w:val="008B6C46"/>
    <w:rsid w:val="008C7DFE"/>
    <w:rsid w:val="008D091C"/>
    <w:rsid w:val="008D3212"/>
    <w:rsid w:val="008D3A69"/>
    <w:rsid w:val="008D4129"/>
    <w:rsid w:val="008E3FC1"/>
    <w:rsid w:val="008F229F"/>
    <w:rsid w:val="008F465C"/>
    <w:rsid w:val="009044D3"/>
    <w:rsid w:val="009061A9"/>
    <w:rsid w:val="00917544"/>
    <w:rsid w:val="009178D6"/>
    <w:rsid w:val="00920AF1"/>
    <w:rsid w:val="009234B4"/>
    <w:rsid w:val="009235D4"/>
    <w:rsid w:val="00935BDA"/>
    <w:rsid w:val="00951040"/>
    <w:rsid w:val="00956554"/>
    <w:rsid w:val="009605B3"/>
    <w:rsid w:val="009607A9"/>
    <w:rsid w:val="00973231"/>
    <w:rsid w:val="009754EE"/>
    <w:rsid w:val="00980E75"/>
    <w:rsid w:val="00987AE4"/>
    <w:rsid w:val="00990551"/>
    <w:rsid w:val="00993586"/>
    <w:rsid w:val="00994E8F"/>
    <w:rsid w:val="00994FED"/>
    <w:rsid w:val="00996D20"/>
    <w:rsid w:val="009A4DFD"/>
    <w:rsid w:val="009B199B"/>
    <w:rsid w:val="009B6F92"/>
    <w:rsid w:val="009D6DEF"/>
    <w:rsid w:val="009E2A07"/>
    <w:rsid w:val="009E2C44"/>
    <w:rsid w:val="009F68FF"/>
    <w:rsid w:val="00A04EFB"/>
    <w:rsid w:val="00A13599"/>
    <w:rsid w:val="00A24BB9"/>
    <w:rsid w:val="00A268FA"/>
    <w:rsid w:val="00A34F32"/>
    <w:rsid w:val="00A3770A"/>
    <w:rsid w:val="00A40969"/>
    <w:rsid w:val="00A409E0"/>
    <w:rsid w:val="00A4759E"/>
    <w:rsid w:val="00A47C4F"/>
    <w:rsid w:val="00A57751"/>
    <w:rsid w:val="00A62BB0"/>
    <w:rsid w:val="00A74149"/>
    <w:rsid w:val="00A83A43"/>
    <w:rsid w:val="00A874F4"/>
    <w:rsid w:val="00A912F4"/>
    <w:rsid w:val="00AA1AEC"/>
    <w:rsid w:val="00AA3385"/>
    <w:rsid w:val="00AA647B"/>
    <w:rsid w:val="00AA7128"/>
    <w:rsid w:val="00AB0419"/>
    <w:rsid w:val="00AB13C4"/>
    <w:rsid w:val="00AB4737"/>
    <w:rsid w:val="00AC5027"/>
    <w:rsid w:val="00AC69F9"/>
    <w:rsid w:val="00AD07F2"/>
    <w:rsid w:val="00AE00A2"/>
    <w:rsid w:val="00AE29F3"/>
    <w:rsid w:val="00AF02E2"/>
    <w:rsid w:val="00AF40EA"/>
    <w:rsid w:val="00AF49BA"/>
    <w:rsid w:val="00AF5C07"/>
    <w:rsid w:val="00AF5DD1"/>
    <w:rsid w:val="00AF6DDE"/>
    <w:rsid w:val="00B0209B"/>
    <w:rsid w:val="00B04588"/>
    <w:rsid w:val="00B231BE"/>
    <w:rsid w:val="00B27457"/>
    <w:rsid w:val="00B31EFF"/>
    <w:rsid w:val="00B33956"/>
    <w:rsid w:val="00B42CB7"/>
    <w:rsid w:val="00B44214"/>
    <w:rsid w:val="00B45468"/>
    <w:rsid w:val="00B45B24"/>
    <w:rsid w:val="00B46442"/>
    <w:rsid w:val="00B473BD"/>
    <w:rsid w:val="00B51408"/>
    <w:rsid w:val="00B56E21"/>
    <w:rsid w:val="00B607DE"/>
    <w:rsid w:val="00B6456D"/>
    <w:rsid w:val="00B6635A"/>
    <w:rsid w:val="00B667E6"/>
    <w:rsid w:val="00B72C34"/>
    <w:rsid w:val="00B8790F"/>
    <w:rsid w:val="00B921B3"/>
    <w:rsid w:val="00B947E0"/>
    <w:rsid w:val="00B962F6"/>
    <w:rsid w:val="00BA24E7"/>
    <w:rsid w:val="00BB15C6"/>
    <w:rsid w:val="00BB42F5"/>
    <w:rsid w:val="00BB68D3"/>
    <w:rsid w:val="00BB7AD0"/>
    <w:rsid w:val="00BC03F8"/>
    <w:rsid w:val="00BC3E26"/>
    <w:rsid w:val="00BC3FE7"/>
    <w:rsid w:val="00BD063E"/>
    <w:rsid w:val="00BD0C8C"/>
    <w:rsid w:val="00BD1579"/>
    <w:rsid w:val="00BD42D0"/>
    <w:rsid w:val="00BE6EE4"/>
    <w:rsid w:val="00BF0938"/>
    <w:rsid w:val="00BF604B"/>
    <w:rsid w:val="00BF671A"/>
    <w:rsid w:val="00C04FE6"/>
    <w:rsid w:val="00C06658"/>
    <w:rsid w:val="00C074E1"/>
    <w:rsid w:val="00C14984"/>
    <w:rsid w:val="00C15A26"/>
    <w:rsid w:val="00C16C62"/>
    <w:rsid w:val="00C24DA3"/>
    <w:rsid w:val="00C27DCC"/>
    <w:rsid w:val="00C426BC"/>
    <w:rsid w:val="00C46BD1"/>
    <w:rsid w:val="00C5539B"/>
    <w:rsid w:val="00C553B1"/>
    <w:rsid w:val="00C576F7"/>
    <w:rsid w:val="00C60DF9"/>
    <w:rsid w:val="00C671DC"/>
    <w:rsid w:val="00C7742B"/>
    <w:rsid w:val="00C77B33"/>
    <w:rsid w:val="00C8016C"/>
    <w:rsid w:val="00C8051E"/>
    <w:rsid w:val="00C80D21"/>
    <w:rsid w:val="00C90366"/>
    <w:rsid w:val="00C92502"/>
    <w:rsid w:val="00CA56A8"/>
    <w:rsid w:val="00CC47DA"/>
    <w:rsid w:val="00CC5F5B"/>
    <w:rsid w:val="00CD4F32"/>
    <w:rsid w:val="00CD699F"/>
    <w:rsid w:val="00CE5801"/>
    <w:rsid w:val="00CE582C"/>
    <w:rsid w:val="00CE5AF7"/>
    <w:rsid w:val="00D129D6"/>
    <w:rsid w:val="00D159D0"/>
    <w:rsid w:val="00D16EEC"/>
    <w:rsid w:val="00D203D6"/>
    <w:rsid w:val="00D249BC"/>
    <w:rsid w:val="00D25779"/>
    <w:rsid w:val="00D31ACA"/>
    <w:rsid w:val="00D43BBF"/>
    <w:rsid w:val="00D50364"/>
    <w:rsid w:val="00D6231E"/>
    <w:rsid w:val="00D7144B"/>
    <w:rsid w:val="00D721FC"/>
    <w:rsid w:val="00D86787"/>
    <w:rsid w:val="00D91C5D"/>
    <w:rsid w:val="00DA1A49"/>
    <w:rsid w:val="00DA3EFF"/>
    <w:rsid w:val="00DB7779"/>
    <w:rsid w:val="00DB791A"/>
    <w:rsid w:val="00DC1DE0"/>
    <w:rsid w:val="00DC264D"/>
    <w:rsid w:val="00DC3E98"/>
    <w:rsid w:val="00DD0708"/>
    <w:rsid w:val="00DD5B70"/>
    <w:rsid w:val="00DD6593"/>
    <w:rsid w:val="00DD7E9F"/>
    <w:rsid w:val="00DE2730"/>
    <w:rsid w:val="00DF4E8E"/>
    <w:rsid w:val="00DF53F5"/>
    <w:rsid w:val="00DF5DCB"/>
    <w:rsid w:val="00DF61F7"/>
    <w:rsid w:val="00E06034"/>
    <w:rsid w:val="00E1115B"/>
    <w:rsid w:val="00E14ADE"/>
    <w:rsid w:val="00E201F3"/>
    <w:rsid w:val="00E266AF"/>
    <w:rsid w:val="00E31F28"/>
    <w:rsid w:val="00E339F3"/>
    <w:rsid w:val="00E37B44"/>
    <w:rsid w:val="00E52A16"/>
    <w:rsid w:val="00E52A20"/>
    <w:rsid w:val="00E55CAF"/>
    <w:rsid w:val="00E61735"/>
    <w:rsid w:val="00E62A54"/>
    <w:rsid w:val="00E77D35"/>
    <w:rsid w:val="00E84C35"/>
    <w:rsid w:val="00EA3BDC"/>
    <w:rsid w:val="00EA5C72"/>
    <w:rsid w:val="00EB33AE"/>
    <w:rsid w:val="00ED157D"/>
    <w:rsid w:val="00ED7975"/>
    <w:rsid w:val="00ED7A0D"/>
    <w:rsid w:val="00EE1558"/>
    <w:rsid w:val="00EE41BF"/>
    <w:rsid w:val="00EF7DD8"/>
    <w:rsid w:val="00F065F2"/>
    <w:rsid w:val="00F07779"/>
    <w:rsid w:val="00F144B1"/>
    <w:rsid w:val="00F17A8F"/>
    <w:rsid w:val="00F2040C"/>
    <w:rsid w:val="00F304FC"/>
    <w:rsid w:val="00F37BA2"/>
    <w:rsid w:val="00F434EE"/>
    <w:rsid w:val="00F457E3"/>
    <w:rsid w:val="00F50352"/>
    <w:rsid w:val="00F5160B"/>
    <w:rsid w:val="00F5216D"/>
    <w:rsid w:val="00F731A1"/>
    <w:rsid w:val="00F731E0"/>
    <w:rsid w:val="00F842AA"/>
    <w:rsid w:val="00F87130"/>
    <w:rsid w:val="00F90ECA"/>
    <w:rsid w:val="00F96928"/>
    <w:rsid w:val="00F97DC3"/>
    <w:rsid w:val="00FA39FA"/>
    <w:rsid w:val="00FA5140"/>
    <w:rsid w:val="00FB3A82"/>
    <w:rsid w:val="00FB6D7B"/>
    <w:rsid w:val="00FC404B"/>
    <w:rsid w:val="00FC53E8"/>
    <w:rsid w:val="00FC71FD"/>
    <w:rsid w:val="00FC7611"/>
    <w:rsid w:val="00FD4C9D"/>
    <w:rsid w:val="00FE0D00"/>
    <w:rsid w:val="00FE2943"/>
    <w:rsid w:val="00FE379A"/>
    <w:rsid w:val="00FE593D"/>
    <w:rsid w:val="00FE6828"/>
    <w:rsid w:val="00FE6907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1B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36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268C-BE7B-4DF0-8B53-021F669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4</cp:revision>
  <cp:lastPrinted>2024-02-06T02:45:00Z</cp:lastPrinted>
  <dcterms:created xsi:type="dcterms:W3CDTF">2024-02-06T02:39:00Z</dcterms:created>
  <dcterms:modified xsi:type="dcterms:W3CDTF">2024-02-06T04:02:00Z</dcterms:modified>
</cp:coreProperties>
</file>