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F60" w:rsidRPr="00203F12" w:rsidRDefault="00CC3F75">
      <w:pPr>
        <w:pStyle w:val="Body"/>
        <w:jc w:val="center"/>
        <w:rPr>
          <w:rFonts w:ascii="TH SarabunPSK" w:eastAsia="TH Sarabun New" w:hAnsi="TH SarabunPSK" w:cs="TH SarabunPSK"/>
          <w:sz w:val="24"/>
          <w:szCs w:val="24"/>
        </w:rPr>
      </w:pPr>
      <w:r w:rsidRPr="007F01B0">
        <w:rPr>
          <w:rFonts w:ascii="TH SarabunPSK" w:hAnsi="TH SarabunPSK" w:cs="TH SarabunPSK"/>
          <w:sz w:val="32"/>
          <w:szCs w:val="32"/>
          <w:cs/>
        </w:rPr>
        <w:t xml:space="preserve">ข่าวที่ </w:t>
      </w:r>
      <w:r w:rsidR="000B6BFF">
        <w:rPr>
          <w:rFonts w:ascii="TH SarabunPSK" w:hAnsi="TH SarabunPSK" w:cs="TH SarabunPSK"/>
          <w:sz w:val="32"/>
          <w:szCs w:val="32"/>
        </w:rPr>
        <w:t>51</w:t>
      </w:r>
      <w:r w:rsidRPr="007F01B0">
        <w:rPr>
          <w:rFonts w:ascii="TH SarabunPSK" w:hAnsi="TH SarabunPSK" w:cs="TH SarabunPSK"/>
          <w:sz w:val="32"/>
          <w:szCs w:val="32"/>
        </w:rPr>
        <w:t xml:space="preserve"> / 2560    </w:t>
      </w:r>
      <w:r w:rsidRPr="007F01B0">
        <w:rPr>
          <w:rFonts w:ascii="TH SarabunPSK" w:hAnsi="TH SarabunPSK" w:cs="TH SarabunPSK"/>
          <w:sz w:val="32"/>
          <w:szCs w:val="32"/>
        </w:rPr>
        <w:tab/>
      </w:r>
      <w:r w:rsidRPr="007F01B0">
        <w:rPr>
          <w:rFonts w:ascii="TH SarabunPSK" w:hAnsi="TH SarabunPSK" w:cs="TH SarabunPSK"/>
          <w:sz w:val="32"/>
          <w:szCs w:val="32"/>
        </w:rPr>
        <w:tab/>
      </w:r>
      <w:r w:rsidRPr="007F01B0">
        <w:rPr>
          <w:rFonts w:ascii="TH SarabunPSK" w:hAnsi="TH SarabunPSK" w:cs="TH SarabunPSK"/>
          <w:sz w:val="32"/>
          <w:szCs w:val="32"/>
        </w:rPr>
        <w:tab/>
      </w:r>
      <w:r w:rsidRPr="007F01B0">
        <w:rPr>
          <w:rFonts w:ascii="TH SarabunPSK" w:hAnsi="TH SarabunPSK" w:cs="TH SarabunPSK"/>
          <w:sz w:val="32"/>
          <w:szCs w:val="32"/>
        </w:rPr>
        <w:tab/>
      </w:r>
      <w:r w:rsidRPr="007F01B0">
        <w:rPr>
          <w:rFonts w:ascii="TH SarabunPSK" w:hAnsi="TH SarabunPSK" w:cs="TH SarabunPSK"/>
          <w:sz w:val="32"/>
          <w:szCs w:val="32"/>
        </w:rPr>
        <w:tab/>
      </w:r>
      <w:r w:rsidRPr="007F01B0">
        <w:rPr>
          <w:rFonts w:ascii="TH SarabunPSK" w:hAnsi="TH SarabunPSK" w:cs="TH SarabunPSK"/>
          <w:sz w:val="32"/>
          <w:szCs w:val="32"/>
        </w:rPr>
        <w:tab/>
      </w:r>
      <w:r w:rsidRPr="007F01B0">
        <w:rPr>
          <w:rFonts w:ascii="TH SarabunPSK" w:hAnsi="TH SarabunPSK" w:cs="TH SarabunPSK"/>
          <w:sz w:val="32"/>
          <w:szCs w:val="32"/>
        </w:rPr>
        <w:tab/>
      </w:r>
      <w:r w:rsidRPr="007F01B0">
        <w:rPr>
          <w:rFonts w:ascii="TH SarabunPSK" w:hAnsi="TH SarabunPSK" w:cs="TH SarabunPSK"/>
          <w:sz w:val="32"/>
          <w:szCs w:val="32"/>
        </w:rPr>
        <w:tab/>
      </w:r>
      <w:r w:rsidR="000B6BFF">
        <w:rPr>
          <w:rFonts w:ascii="TH SarabunPSK" w:hAnsi="TH SarabunPSK" w:cs="TH SarabunPSK"/>
          <w:sz w:val="32"/>
          <w:szCs w:val="32"/>
        </w:rPr>
        <w:t>10</w:t>
      </w:r>
      <w:r w:rsidR="00A34579">
        <w:rPr>
          <w:rFonts w:ascii="TH SarabunPSK" w:hAnsi="TH SarabunPSK" w:cs="TH SarabunPSK"/>
          <w:sz w:val="32"/>
          <w:szCs w:val="32"/>
        </w:rPr>
        <w:t xml:space="preserve"> </w:t>
      </w:r>
      <w:r w:rsidRPr="007F01B0">
        <w:rPr>
          <w:rFonts w:ascii="TH SarabunPSK" w:hAnsi="TH SarabunPSK" w:cs="TH SarabunPSK"/>
          <w:sz w:val="32"/>
          <w:szCs w:val="32"/>
        </w:rPr>
        <w:t xml:space="preserve"> </w:t>
      </w:r>
      <w:r w:rsidR="00A34579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7F01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01B0">
        <w:rPr>
          <w:rFonts w:ascii="TH SarabunPSK" w:hAnsi="TH SarabunPSK" w:cs="TH SarabunPSK"/>
          <w:sz w:val="32"/>
          <w:szCs w:val="32"/>
        </w:rPr>
        <w:t>2560</w:t>
      </w:r>
      <w:r w:rsidR="007F01B0">
        <w:rPr>
          <w:rFonts w:ascii="TH SarabunPSK" w:eastAsia="TH Sarabun New" w:hAnsi="TH SarabunPSK" w:cs="TH SarabunPSK"/>
          <w:sz w:val="32"/>
          <w:szCs w:val="32"/>
        </w:rPr>
        <w:br/>
      </w:r>
    </w:p>
    <w:p w:rsidR="00764A06" w:rsidRDefault="00A34579" w:rsidP="00764A06">
      <w:pPr>
        <w:jc w:val="center"/>
        <w:rPr>
          <w:rFonts w:ascii="TH SarabunPSK" w:hAnsi="TH SarabunPSK" w:cs="TH SarabunPSK"/>
          <w:b/>
          <w:bCs/>
          <w:sz w:val="14"/>
          <w:szCs w:val="14"/>
          <w:lang w:bidi="th-TH"/>
        </w:rPr>
      </w:pPr>
      <w:r w:rsidRPr="00802B07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ธ</w:t>
      </w:r>
      <w:r w:rsidR="00764A06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.</w:t>
      </w:r>
      <w:proofErr w:type="spellStart"/>
      <w:r w:rsidR="00764A06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ก.ส</w:t>
      </w:r>
      <w:proofErr w:type="spellEnd"/>
      <w:r w:rsidR="00764A06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.ร่วมงาน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 xml:space="preserve">มหกรรมการเงิน 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Money Expo 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 xml:space="preserve">เชียงใหม่ ครั้งที่ </w:t>
      </w:r>
      <w:r>
        <w:rPr>
          <w:rFonts w:ascii="TH SarabunPSK" w:hAnsi="TH SarabunPSK" w:cs="TH SarabunPSK"/>
          <w:b/>
          <w:bCs/>
          <w:sz w:val="40"/>
          <w:szCs w:val="40"/>
        </w:rPr>
        <w:t>12</w:t>
      </w:r>
    </w:p>
    <w:p w:rsidR="00A34579" w:rsidRPr="00764A06" w:rsidRDefault="00764A06" w:rsidP="00764A06">
      <w:pPr>
        <w:ind w:firstLine="720"/>
        <w:rPr>
          <w:rFonts w:ascii="TH SarabunPSK" w:hAnsi="TH SarabunPSK" w:cs="TH SarabunPSK"/>
          <w:b/>
          <w:bCs/>
          <w:sz w:val="14"/>
          <w:szCs w:val="14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ธ.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ก.ส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.นำผลิตภัณฑ์เงินฝากและสินเชื่อเข้าร่วมงาน</w:t>
      </w:r>
      <w:r w:rsidR="00A34579" w:rsidRPr="006F5D32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มหกรรม</w:t>
      </w:r>
      <w:r w:rsidR="00A34579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การเงิน</w:t>
      </w:r>
      <w:r w:rsidR="00A34579" w:rsidRPr="006F5D32">
        <w:rPr>
          <w:rFonts w:ascii="TH SarabunPSK" w:hAnsi="TH SarabunPSK" w:cs="TH SarabunPSK" w:hint="cs"/>
          <w:b/>
          <w:bCs/>
          <w:sz w:val="36"/>
          <w:szCs w:val="36"/>
          <w:rtl/>
          <w:cs/>
        </w:rPr>
        <w:t xml:space="preserve"> </w:t>
      </w:r>
      <w:r w:rsidR="00A34579" w:rsidRPr="006F5D32">
        <w:rPr>
          <w:rFonts w:ascii="TH SarabunPSK" w:hAnsi="TH SarabunPSK" w:cs="TH SarabunPSK"/>
          <w:b/>
          <w:bCs/>
          <w:sz w:val="36"/>
          <w:szCs w:val="36"/>
        </w:rPr>
        <w:t xml:space="preserve">Money Expo </w:t>
      </w:r>
      <w:r w:rsidR="00A34579" w:rsidRPr="006F5D32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เชียงใหม่ </w:t>
      </w:r>
    </w:p>
    <w:p w:rsidR="002D45DB" w:rsidRDefault="00A34579" w:rsidP="00A34579">
      <w:pPr>
        <w:rPr>
          <w:rFonts w:ascii="TH SarabunPSK" w:hAnsi="TH SarabunPSK" w:cs="TH SarabunPSK" w:hint="cs"/>
          <w:b/>
          <w:bCs/>
          <w:sz w:val="36"/>
          <w:szCs w:val="36"/>
          <w:lang w:bidi="th-TH"/>
        </w:rPr>
      </w:pPr>
      <w:r w:rsidRPr="006F5D32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ครั้งที่ </w:t>
      </w:r>
      <w:r w:rsidRPr="006F5D32">
        <w:rPr>
          <w:rFonts w:ascii="TH SarabunPSK" w:hAnsi="TH SarabunPSK" w:cs="TH SarabunPSK"/>
          <w:b/>
          <w:bCs/>
          <w:sz w:val="36"/>
          <w:szCs w:val="36"/>
        </w:rPr>
        <w:t xml:space="preserve">12 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พร้อม</w:t>
      </w:r>
      <w:r w:rsidRPr="006F5D32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โชว์นวัตกรรมรูปแบบสาขาในอนาคต </w:t>
      </w:r>
      <w:r w:rsidRPr="006F5D32">
        <w:rPr>
          <w:rFonts w:ascii="TH SarabunPSK" w:hAnsi="TH SarabunPSK" w:cs="TH SarabunPSK" w:hint="cs"/>
          <w:b/>
          <w:bCs/>
          <w:sz w:val="36"/>
          <w:szCs w:val="36"/>
          <w:rtl/>
          <w:cs/>
        </w:rPr>
        <w:t>“</w:t>
      </w:r>
      <w:r w:rsidRPr="006F5D32">
        <w:rPr>
          <w:rFonts w:ascii="TH SarabunPSK" w:hAnsi="TH SarabunPSK" w:cs="TH SarabunPSK"/>
          <w:b/>
          <w:bCs/>
          <w:sz w:val="36"/>
          <w:szCs w:val="36"/>
        </w:rPr>
        <w:t xml:space="preserve">Smart Office </w:t>
      </w:r>
      <w:r w:rsidR="002D45DB">
        <w:rPr>
          <w:rFonts w:ascii="TH SarabunPSK" w:hAnsi="TH SarabunPSK" w:cs="TH SarabunPSK"/>
          <w:b/>
          <w:bCs/>
          <w:sz w:val="36"/>
          <w:szCs w:val="36"/>
        </w:rPr>
        <w:t>and Branc</w:t>
      </w:r>
      <w:r w:rsidR="002D45DB">
        <w:rPr>
          <w:rFonts w:ascii="TH SarabunPSK" w:hAnsi="TH SarabunPSK" w:cs="TH SarabunPSK"/>
          <w:b/>
          <w:bCs/>
          <w:sz w:val="36"/>
          <w:szCs w:val="36"/>
          <w:lang w:bidi="th-TH"/>
        </w:rPr>
        <w:t>h Outlet</w:t>
      </w:r>
      <w:r w:rsidR="002D45DB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”</w:t>
      </w:r>
      <w:bookmarkStart w:id="0" w:name="_GoBack"/>
      <w:bookmarkEnd w:id="0"/>
    </w:p>
    <w:p w:rsidR="00A34579" w:rsidRPr="006F5D32" w:rsidRDefault="00A34579" w:rsidP="00A34579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เพื่อตอบโจทย์การให้บริการและความต้องการของลูกค้า </w:t>
      </w:r>
      <w:r w:rsidRPr="006F5D32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ณ เชียงใหม่</w:t>
      </w:r>
      <w:proofErr w:type="spellStart"/>
      <w:r w:rsidRPr="006F5D32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ฮอลล์</w:t>
      </w:r>
      <w:proofErr w:type="spellEnd"/>
      <w:r w:rsidRPr="006F5D32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ศูนย์การค้า </w:t>
      </w:r>
      <w:proofErr w:type="spellStart"/>
      <w:r w:rsidRPr="006F5D32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เซ็นทรัล</w:t>
      </w:r>
      <w:proofErr w:type="spellEnd"/>
      <w:r w:rsidRPr="006F5D32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พลาซา เชียงใหม่ </w:t>
      </w:r>
      <w:proofErr w:type="spellStart"/>
      <w:r w:rsidRPr="006F5D32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แอร์</w:t>
      </w:r>
      <w:proofErr w:type="spellEnd"/>
      <w:r w:rsidRPr="006F5D32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พอร์ต  จังหวัดเชียงใหม่ ระหว่างวันที่ </w:t>
      </w:r>
      <w:r w:rsidRPr="006F5D32">
        <w:rPr>
          <w:rFonts w:ascii="TH SarabunPSK" w:hAnsi="TH SarabunPSK" w:cs="TH SarabunPSK"/>
          <w:b/>
          <w:bCs/>
          <w:sz w:val="36"/>
          <w:szCs w:val="36"/>
        </w:rPr>
        <w:t>10-12</w:t>
      </w:r>
      <w:r w:rsidRPr="006F5D32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พฤศจิกายน </w:t>
      </w:r>
      <w:r w:rsidRPr="006F5D32">
        <w:rPr>
          <w:rFonts w:ascii="TH SarabunPSK" w:hAnsi="TH SarabunPSK" w:cs="TH SarabunPSK"/>
          <w:b/>
          <w:bCs/>
          <w:sz w:val="36"/>
          <w:szCs w:val="36"/>
        </w:rPr>
        <w:t>2560</w:t>
      </w:r>
    </w:p>
    <w:p w:rsidR="00A34579" w:rsidRPr="0025496E" w:rsidRDefault="00A34579" w:rsidP="00A34579">
      <w:pPr>
        <w:ind w:firstLine="720"/>
        <w:jc w:val="thaiDistribute"/>
        <w:rPr>
          <w:rFonts w:ascii="TH SarabunPSK" w:hAnsi="TH SarabunPSK" w:cs="TH SarabunPSK"/>
          <w:b/>
          <w:bCs/>
          <w:sz w:val="16"/>
          <w:szCs w:val="16"/>
          <w:rtl/>
          <w:cs/>
        </w:rPr>
      </w:pPr>
    </w:p>
    <w:p w:rsidR="00A34579" w:rsidRDefault="00A34579" w:rsidP="00A34579">
      <w:pPr>
        <w:ind w:firstLine="720"/>
        <w:jc w:val="thaiDistribute"/>
        <w:rPr>
          <w:rFonts w:ascii="TH SarabunPSK" w:hAnsi="TH SarabunPSK" w:cs="TH SarabunPSK"/>
          <w:sz w:val="16"/>
          <w:szCs w:val="16"/>
          <w:rtl/>
          <w:cs/>
        </w:rPr>
      </w:pPr>
      <w:r w:rsidRPr="00A5476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นาย</w:t>
      </w:r>
      <w:proofErr w:type="spellStart"/>
      <w:r w:rsidRPr="00A5476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นิพัฒน์</w:t>
      </w:r>
      <w:proofErr w:type="spellEnd"/>
      <w:r w:rsidRPr="00A5476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 เกื้อสกุล</w:t>
      </w:r>
      <w:r>
        <w:rPr>
          <w:rFonts w:ascii="TH SarabunPSK" w:hAnsi="TH SarabunPSK" w:cs="TH SarabunPSK" w:hint="cs"/>
          <w:b/>
          <w:bCs/>
          <w:sz w:val="30"/>
          <w:szCs w:val="30"/>
          <w:rtl/>
          <w:cs/>
        </w:rPr>
        <w:t xml:space="preserve"> </w:t>
      </w:r>
      <w:r w:rsidRPr="00A5476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ผู้ช่วยผู้จัดก</w:t>
      </w:r>
      <w:r w:rsidR="00C52E49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ารธนาคารเพื่อการเกษตรและสหกรณ์การเกษตร (ธ.</w:t>
      </w:r>
      <w:proofErr w:type="spellStart"/>
      <w:r w:rsidR="00C52E49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ก.ส</w:t>
      </w:r>
      <w:proofErr w:type="spellEnd"/>
      <w:r w:rsidR="00C52E49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.) เปิดเผยว่า</w:t>
      </w:r>
      <w:r w:rsidR="00C52E49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br/>
        <w:t>ธ.</w:t>
      </w:r>
      <w:proofErr w:type="spellStart"/>
      <w:r w:rsidR="00C52E49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ก.ส</w:t>
      </w:r>
      <w:proofErr w:type="spellEnd"/>
      <w:r w:rsidR="00C52E49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.นำนวัตกรรม โดยจำลองรูปแบบสาขาในอนาคต</w:t>
      </w:r>
      <w:r w:rsidR="00203F12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C52E49" w:rsidRPr="0017778E">
        <w:rPr>
          <w:rFonts w:ascii="TH SarabunPSK" w:hAnsi="TH SarabunPSK" w:cs="TH SarabunPSK" w:hint="cs"/>
          <w:sz w:val="30"/>
          <w:szCs w:val="30"/>
          <w:rtl/>
          <w:cs/>
        </w:rPr>
        <w:t>“</w:t>
      </w:r>
      <w:r w:rsidR="00203F12">
        <w:rPr>
          <w:rFonts w:ascii="TH SarabunPSK" w:hAnsi="TH SarabunPSK" w:cs="TH SarabunPSK"/>
          <w:sz w:val="30"/>
          <w:szCs w:val="30"/>
        </w:rPr>
        <w:t xml:space="preserve">Smart Office and Branch </w:t>
      </w:r>
      <w:r w:rsidR="00203F12">
        <w:rPr>
          <w:rFonts w:ascii="TH SarabunPSK" w:hAnsi="TH SarabunPSK" w:cs="TH SarabunPSK"/>
          <w:b/>
          <w:bCs/>
          <w:sz w:val="30"/>
          <w:szCs w:val="30"/>
          <w:lang w:bidi="th-TH"/>
        </w:rPr>
        <w:t>Outlet</w:t>
      </w:r>
      <w:r w:rsidR="00203F12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”</w:t>
      </w:r>
      <w:r w:rsidR="00C52E49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 </w:t>
      </w:r>
      <w:r w:rsidRPr="0017778E">
        <w:rPr>
          <w:rFonts w:ascii="TH SarabunPSK" w:hAnsi="TH SarabunPSK" w:cs="TH SarabunPSK" w:hint="cs"/>
          <w:sz w:val="30"/>
          <w:szCs w:val="30"/>
          <w:rtl/>
          <w:cs/>
          <w:lang w:bidi="th-TH"/>
        </w:rPr>
        <w:t>เชื่อมโยงพัฒนา</w:t>
      </w:r>
      <w:r>
        <w:rPr>
          <w:rFonts w:ascii="TH SarabunPSK" w:hAnsi="TH SarabunPSK" w:cs="TH SarabunPSK"/>
          <w:sz w:val="30"/>
          <w:szCs w:val="30"/>
          <w:rtl/>
          <w:cs/>
        </w:rPr>
        <w:br/>
      </w:r>
      <w:r w:rsidRPr="0017778E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ขีดความสามารถของเกษตรกร ตลอดจนสนับสนุนสินเชื่อเพื่อเสริมสภาพคล่องและเพิ่มประสิทธิภาพทางการตลาดให้กับธุรกิจภาคการเกษตร  </w:t>
      </w:r>
      <w:proofErr w:type="spellStart"/>
      <w:r w:rsidRPr="0017778E">
        <w:rPr>
          <w:rFonts w:ascii="TH SarabunPSK" w:hAnsi="TH SarabunPSK" w:cs="TH SarabunPSK" w:hint="cs"/>
          <w:sz w:val="30"/>
          <w:szCs w:val="30"/>
          <w:cs/>
          <w:lang w:bidi="th-TH"/>
        </w:rPr>
        <w:t>ที่บูธ</w:t>
      </w:r>
      <w:proofErr w:type="spellEnd"/>
      <w:r w:rsidR="00C52E49">
        <w:rPr>
          <w:rFonts w:ascii="TH SarabunPSK" w:hAnsi="TH SarabunPSK" w:cs="TH SarabunPSK"/>
          <w:sz w:val="30"/>
          <w:szCs w:val="30"/>
          <w:lang w:bidi="th-TH"/>
        </w:rPr>
        <w:t xml:space="preserve"> </w:t>
      </w:r>
      <w:r w:rsidR="00C52E49">
        <w:rPr>
          <w:rFonts w:ascii="TH SarabunPSK" w:hAnsi="TH SarabunPSK" w:cs="TH SarabunPSK" w:hint="cs"/>
          <w:sz w:val="30"/>
          <w:szCs w:val="30"/>
          <w:cs/>
          <w:lang w:bidi="th-TH"/>
        </w:rPr>
        <w:t>ธ.</w:t>
      </w:r>
      <w:proofErr w:type="spellStart"/>
      <w:r w:rsidR="00C52E49">
        <w:rPr>
          <w:rFonts w:ascii="TH SarabunPSK" w:hAnsi="TH SarabunPSK" w:cs="TH SarabunPSK" w:hint="cs"/>
          <w:sz w:val="30"/>
          <w:szCs w:val="30"/>
          <w:cs/>
          <w:lang w:bidi="th-TH"/>
        </w:rPr>
        <w:t>ก.ส</w:t>
      </w:r>
      <w:proofErr w:type="spellEnd"/>
      <w:r w:rsidR="00C52E49">
        <w:rPr>
          <w:rFonts w:ascii="TH SarabunPSK" w:hAnsi="TH SarabunPSK" w:cs="TH SarabunPSK" w:hint="cs"/>
          <w:sz w:val="30"/>
          <w:szCs w:val="30"/>
          <w:cs/>
          <w:lang w:bidi="th-TH"/>
        </w:rPr>
        <w:t>.</w:t>
      </w:r>
      <w:r w:rsidRPr="0017778E">
        <w:rPr>
          <w:rFonts w:ascii="TH SarabunPSK" w:hAnsi="TH SarabunPSK" w:cs="TH SarabunPSK" w:hint="cs"/>
          <w:sz w:val="30"/>
          <w:szCs w:val="30"/>
          <w:rtl/>
          <w:cs/>
          <w:lang w:bidi="th-TH"/>
        </w:rPr>
        <w:t>ในงาน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มหกรรมการเงิน  </w:t>
      </w:r>
      <w:r>
        <w:rPr>
          <w:rFonts w:ascii="TH SarabunPSK" w:hAnsi="TH SarabunPSK" w:cs="TH SarabunPSK"/>
          <w:sz w:val="30"/>
          <w:szCs w:val="30"/>
        </w:rPr>
        <w:t xml:space="preserve">Money Expo 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เชียงใหม่  ครั้งที่ </w:t>
      </w:r>
      <w:r>
        <w:rPr>
          <w:rFonts w:ascii="TH SarabunPSK" w:hAnsi="TH SarabunPSK" w:cs="TH SarabunPSK"/>
          <w:sz w:val="30"/>
          <w:szCs w:val="30"/>
        </w:rPr>
        <w:t xml:space="preserve">12 </w:t>
      </w:r>
      <w:r w:rsidRPr="0017778E">
        <w:rPr>
          <w:rFonts w:ascii="TH SarabunPSK" w:hAnsi="TH SarabunPSK" w:cs="TH SarabunPSK"/>
          <w:sz w:val="30"/>
          <w:szCs w:val="30"/>
        </w:rPr>
        <w:t xml:space="preserve"> </w:t>
      </w:r>
      <w:r w:rsidRPr="0017778E">
        <w:rPr>
          <w:rFonts w:ascii="TH SarabunPSK" w:hAnsi="TH SarabunPSK" w:cs="TH SarabunPSK" w:hint="cs"/>
          <w:sz w:val="30"/>
          <w:szCs w:val="30"/>
          <w:cs/>
          <w:lang w:bidi="th-TH"/>
        </w:rPr>
        <w:t>ซึ่งจัดขึ้นระหว่างวันที่</w:t>
      </w:r>
      <w:r>
        <w:rPr>
          <w:rFonts w:ascii="TH SarabunPSK" w:hAnsi="TH SarabunPSK" w:cs="TH SarabunPSK" w:hint="cs"/>
          <w:sz w:val="30"/>
          <w:szCs w:val="30"/>
          <w:rtl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</w:rPr>
        <w:t>10-12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พฤศจิกายน  </w:t>
      </w:r>
      <w:r w:rsidRPr="0017778E">
        <w:rPr>
          <w:rFonts w:ascii="TH SarabunPSK" w:hAnsi="TH SarabunPSK" w:cs="TH SarabunPSK"/>
          <w:sz w:val="30"/>
          <w:szCs w:val="30"/>
        </w:rPr>
        <w:t xml:space="preserve">2560 </w:t>
      </w:r>
      <w:r w:rsidRPr="0017778E">
        <w:rPr>
          <w:rFonts w:ascii="TH SarabunPSK" w:hAnsi="TH SarabunPSK" w:cs="TH SarabunPSK" w:hint="cs"/>
          <w:sz w:val="30"/>
          <w:szCs w:val="30"/>
          <w:cs/>
          <w:lang w:bidi="th-TH"/>
        </w:rPr>
        <w:t>ณ ศูนย์การค้า</w:t>
      </w:r>
      <w:r>
        <w:rPr>
          <w:rFonts w:ascii="TH SarabunPSK" w:hAnsi="TH SarabunPSK" w:cs="TH SarabunPSK" w:hint="cs"/>
          <w:sz w:val="30"/>
          <w:szCs w:val="30"/>
          <w:rtl/>
          <w:cs/>
        </w:rPr>
        <w:t xml:space="preserve"> </w:t>
      </w:r>
      <w:proofErr w:type="spellStart"/>
      <w:r w:rsidRPr="0017778E">
        <w:rPr>
          <w:rFonts w:ascii="TH SarabunPSK" w:hAnsi="TH SarabunPSK" w:cs="TH SarabunPSK" w:hint="cs"/>
          <w:sz w:val="30"/>
          <w:szCs w:val="30"/>
          <w:cs/>
          <w:lang w:bidi="th-TH"/>
        </w:rPr>
        <w:t>เซ็นทรัล</w:t>
      </w:r>
      <w:proofErr w:type="spellEnd"/>
      <w:r w:rsidRPr="0017778E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พลาซา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เชียงใหม่ 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พอร์ต จังหวัดเชียงใหม่</w:t>
      </w:r>
    </w:p>
    <w:p w:rsidR="00A34579" w:rsidRPr="00294BFD" w:rsidRDefault="00A34579" w:rsidP="00A34579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710E05" w:rsidRDefault="00A34579" w:rsidP="00A34579">
      <w:pPr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ภาย</w:t>
      </w:r>
      <w:r w:rsidRPr="00FD6E69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ในงานจะมีกิจกรรม </w:t>
      </w:r>
      <w:r w:rsidRPr="002D45DB">
        <w:rPr>
          <w:rFonts w:ascii="TH SarabunPSK" w:hAnsi="TH SarabunPSK" w:cs="TH SarabunPSK" w:hint="cs"/>
          <w:b/>
          <w:bCs/>
          <w:sz w:val="30"/>
          <w:szCs w:val="30"/>
          <w:rtl/>
          <w:cs/>
        </w:rPr>
        <w:t>“</w:t>
      </w:r>
      <w:r w:rsidRPr="002D45DB">
        <w:rPr>
          <w:rFonts w:ascii="TH SarabunPSK" w:hAnsi="TH SarabunPSK" w:cs="TH SarabunPSK"/>
          <w:b/>
          <w:bCs/>
          <w:sz w:val="30"/>
          <w:szCs w:val="30"/>
        </w:rPr>
        <w:t xml:space="preserve">SMAEs </w:t>
      </w:r>
      <w:r w:rsidR="00203F12" w:rsidRPr="002D45D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ขายดี บนวิถีออนไลน์”</w:t>
      </w:r>
      <w:r w:rsidR="00203F12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โดย</w:t>
      </w:r>
      <w:r w:rsidRPr="00FD6E69">
        <w:rPr>
          <w:rFonts w:ascii="TH SarabunPSK" w:hAnsi="TH SarabunPSK" w:cs="TH SarabunPSK" w:hint="cs"/>
          <w:sz w:val="30"/>
          <w:szCs w:val="30"/>
          <w:cs/>
          <w:lang w:bidi="th-TH"/>
        </w:rPr>
        <w:t>แนะนำให้เกษตรกร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รู้จักการ</w:t>
      </w:r>
      <w:r w:rsidRPr="00FD6E69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สร้าง </w:t>
      </w:r>
      <w:r w:rsidRPr="00FD6E69">
        <w:rPr>
          <w:rFonts w:ascii="TH SarabunPSK" w:hAnsi="TH SarabunPSK" w:cs="TH SarabunPSK"/>
          <w:sz w:val="30"/>
          <w:szCs w:val="30"/>
        </w:rPr>
        <w:t>Facebook</w:t>
      </w:r>
      <w:r w:rsidRPr="00FD6E69">
        <w:rPr>
          <w:rFonts w:ascii="TH SarabunPSK" w:hAnsi="TH SarabunPSK" w:cs="TH SarabunPSK" w:hint="cs"/>
          <w:sz w:val="30"/>
          <w:szCs w:val="30"/>
          <w:rtl/>
          <w:cs/>
        </w:rPr>
        <w:t xml:space="preserve"> </w:t>
      </w:r>
      <w:r w:rsidRPr="00FD6E69">
        <w:rPr>
          <w:rFonts w:ascii="TH SarabunPSK" w:hAnsi="TH SarabunPSK" w:cs="TH SarabunPSK"/>
          <w:sz w:val="30"/>
          <w:szCs w:val="30"/>
        </w:rPr>
        <w:t>Fan Page</w:t>
      </w:r>
      <w:r w:rsidRPr="00FD6E69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เพื่อ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ต่อยอดธุรกิจและ</w:t>
      </w:r>
      <w:r w:rsidRPr="00FD6E69">
        <w:rPr>
          <w:rFonts w:ascii="TH SarabunPSK" w:hAnsi="TH SarabunPSK" w:cs="TH SarabunPSK" w:hint="cs"/>
          <w:sz w:val="30"/>
          <w:szCs w:val="30"/>
          <w:cs/>
          <w:lang w:bidi="th-TH"/>
        </w:rPr>
        <w:t>ใช้เป็นเครื่องมือการตลาด</w:t>
      </w:r>
      <w:r>
        <w:rPr>
          <w:rFonts w:ascii="TH SarabunPSK" w:hAnsi="TH SarabunPSK" w:cs="TH SarabunPSK" w:hint="cs"/>
          <w:sz w:val="30"/>
          <w:szCs w:val="30"/>
          <w:rtl/>
          <w:cs/>
        </w:rPr>
        <w:t xml:space="preserve">  </w:t>
      </w:r>
      <w:r w:rsidRPr="00FD6E69">
        <w:rPr>
          <w:rFonts w:ascii="TH SarabunPSK" w:hAnsi="TH SarabunPSK" w:cs="TH SarabunPSK" w:hint="cs"/>
          <w:sz w:val="30"/>
          <w:szCs w:val="30"/>
          <w:cs/>
          <w:lang w:bidi="th-TH"/>
        </w:rPr>
        <w:t>การ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ให้บริการ</w:t>
      </w:r>
      <w:r w:rsidRPr="00FD6E69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ปรึกษาด้าน </w:t>
      </w:r>
      <w:r w:rsidRPr="00FD6E69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สินเชื่อ </w:t>
      </w:r>
      <w:r w:rsidRPr="00FD6E69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FD6E69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ตำบล </w:t>
      </w:r>
      <w:r w:rsidRPr="00FD6E69">
        <w:rPr>
          <w:rFonts w:ascii="TH SarabunPSK" w:hAnsi="TH SarabunPSK" w:cs="TH SarabunPSK"/>
          <w:b/>
          <w:bCs/>
          <w:sz w:val="30"/>
          <w:szCs w:val="30"/>
        </w:rPr>
        <w:t xml:space="preserve">1 SME </w:t>
      </w:r>
      <w:r w:rsidRPr="00FD6E69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เกษตร</w:t>
      </w:r>
      <w:r w:rsidRPr="00FD6E69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 เพื่อยกระดับคุณภาพชีวิตและสร้างความยั่งยืนให้กับภาคเกษตรไทย 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โดย</w:t>
      </w:r>
      <w:r w:rsidRPr="00FD6E69">
        <w:rPr>
          <w:rFonts w:ascii="TH SarabunPSK" w:hAnsi="TH SarabunPSK" w:cs="TH SarabunPSK"/>
          <w:sz w:val="30"/>
          <w:szCs w:val="30"/>
          <w:cs/>
          <w:lang w:bidi="th-TH"/>
        </w:rPr>
        <w:t>คิดอัตราดอกเบี้ย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พิเศษ </w:t>
      </w:r>
      <w:r w:rsidRPr="00FD6E69">
        <w:rPr>
          <w:rFonts w:ascii="TH SarabunPSK" w:hAnsi="TH SarabunPSK" w:cs="TH SarabunPSK"/>
          <w:sz w:val="30"/>
          <w:szCs w:val="30"/>
          <w:cs/>
          <w:lang w:bidi="th-TH"/>
        </w:rPr>
        <w:t xml:space="preserve">ปีที่ </w:t>
      </w:r>
      <w:r w:rsidRPr="00FD6E69">
        <w:rPr>
          <w:rFonts w:ascii="TH SarabunPSK" w:hAnsi="TH SarabunPSK" w:cs="TH SarabunPSK"/>
          <w:sz w:val="30"/>
          <w:szCs w:val="30"/>
        </w:rPr>
        <w:t xml:space="preserve">1-7  </w:t>
      </w:r>
      <w:r w:rsidRPr="00FD6E69">
        <w:rPr>
          <w:rFonts w:ascii="TH SarabunPSK" w:hAnsi="TH SarabunPSK" w:cs="TH SarabunPSK"/>
          <w:sz w:val="30"/>
          <w:szCs w:val="30"/>
          <w:cs/>
          <w:lang w:bidi="th-TH"/>
        </w:rPr>
        <w:t xml:space="preserve">ร้อยละ </w:t>
      </w:r>
      <w:r w:rsidRPr="00FD6E69">
        <w:rPr>
          <w:rFonts w:ascii="TH SarabunPSK" w:hAnsi="TH SarabunPSK" w:cs="TH SarabunPSK"/>
          <w:sz w:val="30"/>
          <w:szCs w:val="30"/>
        </w:rPr>
        <w:t xml:space="preserve">4 </w:t>
      </w:r>
      <w:r w:rsidRPr="00FD6E69">
        <w:rPr>
          <w:rFonts w:ascii="TH SarabunPSK" w:hAnsi="TH SarabunPSK" w:cs="TH SarabunPSK"/>
          <w:sz w:val="30"/>
          <w:szCs w:val="30"/>
          <w:cs/>
          <w:lang w:bidi="th-TH"/>
        </w:rPr>
        <w:t xml:space="preserve">ต่อปี 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 พร้อมลุ้นไปกับการฝาก</w:t>
      </w:r>
      <w:r w:rsidRPr="007F25D3">
        <w:rPr>
          <w:rFonts w:ascii="TH SarabunPSK" w:hAnsi="TH SarabunPSK" w:cs="TH SarabunPSK" w:hint="cs"/>
          <w:sz w:val="30"/>
          <w:szCs w:val="30"/>
          <w:cs/>
          <w:lang w:bidi="th-TH"/>
        </w:rPr>
        <w:t>เงิน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กับ</w:t>
      </w:r>
      <w:r w:rsidRPr="007F25D3">
        <w:rPr>
          <w:rFonts w:ascii="TH SarabunPSK" w:hAnsi="TH SarabunPSK" w:cs="TH SarabunPSK" w:hint="cs"/>
          <w:sz w:val="30"/>
          <w:szCs w:val="30"/>
          <w:cs/>
          <w:lang w:bidi="th-TH"/>
        </w:rPr>
        <w:t>สลากออมทรัพย์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ธ</w:t>
      </w:r>
      <w:r>
        <w:rPr>
          <w:rFonts w:ascii="TH SarabunPSK" w:hAnsi="TH SarabunPSK" w:cs="TH SarabunPSK" w:hint="cs"/>
          <w:sz w:val="30"/>
          <w:szCs w:val="30"/>
          <w:rtl/>
          <w:cs/>
        </w:rPr>
        <w:t>.</w:t>
      </w:r>
      <w:r>
        <w:rPr>
          <w:rFonts w:ascii="TH SarabunPSK" w:hAnsi="TH SarabunPSK" w:cs="TH SarabunPSK" w:hint="cs"/>
          <w:sz w:val="30"/>
          <w:szCs w:val="30"/>
          <w:rtl/>
          <w:cs/>
          <w:lang w:bidi="th-TH"/>
        </w:rPr>
        <w:t>ก</w:t>
      </w:r>
      <w:r>
        <w:rPr>
          <w:rFonts w:ascii="TH SarabunPSK" w:hAnsi="TH SarabunPSK" w:cs="TH SarabunPSK" w:hint="cs"/>
          <w:sz w:val="30"/>
          <w:szCs w:val="30"/>
          <w:rtl/>
          <w:cs/>
        </w:rPr>
        <w:t>.</w:t>
      </w:r>
      <w:r>
        <w:rPr>
          <w:rFonts w:ascii="TH SarabunPSK" w:hAnsi="TH SarabunPSK" w:cs="TH SarabunPSK" w:hint="cs"/>
          <w:sz w:val="30"/>
          <w:szCs w:val="30"/>
          <w:rtl/>
          <w:cs/>
          <w:lang w:bidi="th-TH"/>
        </w:rPr>
        <w:t>ส</w:t>
      </w:r>
      <w:r>
        <w:rPr>
          <w:rFonts w:ascii="TH SarabunPSK" w:hAnsi="TH SarabunPSK" w:cs="TH SarabunPSK" w:hint="cs"/>
          <w:sz w:val="30"/>
          <w:szCs w:val="30"/>
          <w:rtl/>
          <w:cs/>
        </w:rPr>
        <w:t>.</w:t>
      </w:r>
      <w:r w:rsidRPr="007F25D3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ชุด</w:t>
      </w:r>
      <w:r>
        <w:rPr>
          <w:rFonts w:ascii="TH SarabunPSK" w:hAnsi="TH SarabunPSK" w:cs="TH SarabunPSK" w:hint="cs"/>
          <w:sz w:val="30"/>
          <w:szCs w:val="30"/>
          <w:rtl/>
          <w:cs/>
        </w:rPr>
        <w:t xml:space="preserve"> </w:t>
      </w:r>
      <w:r w:rsidRPr="007F25D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เกษตร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มั่</w:t>
      </w:r>
      <w:r w:rsidRPr="007F25D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งคั่ง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ราคาหน่วยละ </w:t>
      </w:r>
      <w:r>
        <w:rPr>
          <w:rFonts w:ascii="TH SarabunPSK" w:hAnsi="TH SarabunPSK" w:cs="TH SarabunPSK"/>
          <w:sz w:val="32"/>
          <w:szCs w:val="32"/>
        </w:rPr>
        <w:t>100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บาท รับฝาก </w:t>
      </w:r>
      <w:r>
        <w:rPr>
          <w:rFonts w:ascii="TH SarabunPSK" w:hAnsi="TH SarabunPSK" w:cs="TH SarabunPSK"/>
          <w:sz w:val="32"/>
          <w:szCs w:val="32"/>
        </w:rPr>
        <w:t>600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ล้านหน่วย รวมเป็นเงิน </w:t>
      </w:r>
      <w:r>
        <w:rPr>
          <w:rFonts w:ascii="TH SarabunPSK" w:hAnsi="TH SarabunPSK" w:cs="TH SarabunPSK"/>
          <w:sz w:val="32"/>
          <w:szCs w:val="32"/>
        </w:rPr>
        <w:t xml:space="preserve">60,000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ล้านบาท </w:t>
      </w:r>
      <w:r w:rsidRPr="0064095B">
        <w:rPr>
          <w:rFonts w:ascii="TH SarabunPSK" w:hAnsi="TH SarabunPSK" w:cs="TH SarabunPSK"/>
          <w:sz w:val="32"/>
          <w:szCs w:val="32"/>
          <w:cs/>
          <w:lang w:bidi="th-TH"/>
        </w:rPr>
        <w:t>อายุ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สลาก</w:t>
      </w:r>
      <w:r w:rsidRPr="0064095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64095B">
        <w:rPr>
          <w:rFonts w:ascii="TH SarabunPSK" w:hAnsi="TH SarabunPSK" w:cs="TH SarabunPSK"/>
          <w:sz w:val="32"/>
          <w:szCs w:val="32"/>
        </w:rPr>
        <w:t xml:space="preserve">3 </w:t>
      </w:r>
      <w:r w:rsidRPr="0064095B">
        <w:rPr>
          <w:rFonts w:ascii="TH SarabunPSK" w:hAnsi="TH SarabunPSK" w:cs="TH SarabunPSK"/>
          <w:sz w:val="32"/>
          <w:szCs w:val="32"/>
          <w:cs/>
          <w:lang w:bidi="th-TH"/>
        </w:rPr>
        <w:t>ปี  ออกรางวัล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ทุกเดือน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รวม </w:t>
      </w:r>
      <w:r>
        <w:rPr>
          <w:rFonts w:ascii="TH SarabunPSK" w:hAnsi="TH SarabunPSK" w:cs="TH SarabunPSK"/>
          <w:sz w:val="32"/>
          <w:szCs w:val="32"/>
        </w:rPr>
        <w:t>36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ครั้ง  </w:t>
      </w:r>
      <w:r w:rsidRPr="0064095B">
        <w:rPr>
          <w:rFonts w:ascii="TH SarabunPSK" w:hAnsi="TH SarabunPSK" w:cs="TH SarabunPSK"/>
          <w:sz w:val="32"/>
          <w:szCs w:val="32"/>
          <w:cs/>
          <w:lang w:bidi="th-TH"/>
        </w:rPr>
        <w:t>ครั้งแรก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ใน</w:t>
      </w:r>
      <w:r w:rsidRPr="0064095B">
        <w:rPr>
          <w:rFonts w:ascii="TH SarabunPSK" w:hAnsi="TH SarabunPSK" w:cs="TH SarabunPSK"/>
          <w:sz w:val="32"/>
          <w:szCs w:val="32"/>
          <w:cs/>
          <w:lang w:bidi="th-TH"/>
        </w:rPr>
        <w:t xml:space="preserve">วันที่ </w:t>
      </w:r>
      <w:r w:rsidRPr="0064095B">
        <w:rPr>
          <w:rFonts w:ascii="TH SarabunPSK" w:hAnsi="TH SarabunPSK" w:cs="TH SarabunPSK"/>
          <w:sz w:val="32"/>
          <w:szCs w:val="32"/>
        </w:rPr>
        <w:t xml:space="preserve">16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ตุลาคม </w:t>
      </w:r>
      <w:r>
        <w:rPr>
          <w:rFonts w:ascii="TH SarabunPSK" w:hAnsi="TH SarabunPSK" w:cs="TH SarabunPSK"/>
          <w:sz w:val="32"/>
          <w:szCs w:val="32"/>
        </w:rPr>
        <w:t xml:space="preserve">2560 </w:t>
      </w:r>
      <w:r w:rsidRPr="0064095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โดยรางวัลที่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มูลค่าสูงสุด </w:t>
      </w: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ล้านบาท ครบ</w:t>
      </w:r>
      <w:r w:rsidRPr="0064095B">
        <w:rPr>
          <w:rFonts w:ascii="TH SarabunPSK" w:hAnsi="TH SarabunPSK" w:cs="TH SarabunPSK"/>
          <w:sz w:val="32"/>
          <w:szCs w:val="32"/>
          <w:cs/>
          <w:lang w:bidi="th-TH"/>
        </w:rPr>
        <w:t>กำหนด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ผู้ฝาก</w:t>
      </w:r>
      <w:r w:rsidRPr="0064095B">
        <w:rPr>
          <w:rFonts w:ascii="TH SarabunPSK" w:hAnsi="TH SarabunPSK" w:cs="TH SarabunPSK"/>
          <w:sz w:val="32"/>
          <w:szCs w:val="32"/>
          <w:cs/>
          <w:lang w:bidi="th-TH"/>
        </w:rPr>
        <w:t xml:space="preserve">จะได้รับดอกเบี้ยหน่วยละ </w:t>
      </w:r>
      <w:r>
        <w:rPr>
          <w:rFonts w:ascii="TH SarabunPSK" w:hAnsi="TH SarabunPSK" w:cs="TH SarabunPSK"/>
          <w:sz w:val="32"/>
          <w:szCs w:val="32"/>
        </w:rPr>
        <w:t>0.75</w:t>
      </w:r>
      <w:r w:rsidRPr="0064095B">
        <w:rPr>
          <w:rFonts w:ascii="TH SarabunPSK" w:hAnsi="TH SarabunPSK" w:cs="TH SarabunPSK"/>
          <w:sz w:val="32"/>
          <w:szCs w:val="32"/>
        </w:rPr>
        <w:t xml:space="preserve"> </w:t>
      </w:r>
      <w:r w:rsidRPr="0064095B">
        <w:rPr>
          <w:rFonts w:ascii="TH SarabunPSK" w:hAnsi="TH SarabunPSK" w:cs="TH SarabunPSK"/>
          <w:sz w:val="32"/>
          <w:szCs w:val="32"/>
          <w:cs/>
          <w:lang w:bidi="th-TH"/>
        </w:rPr>
        <w:t xml:space="preserve">บาท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คิดเป็นอัตราดอกเบี้ยร้อยละ </w:t>
      </w:r>
      <w:r>
        <w:rPr>
          <w:rFonts w:ascii="TH SarabunPSK" w:hAnsi="TH SarabunPSK" w:cs="TH SarabunPSK"/>
          <w:sz w:val="32"/>
          <w:szCs w:val="32"/>
        </w:rPr>
        <w:t xml:space="preserve">0.25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ต่อปี  กรณีฝากตั้งแต่ </w:t>
      </w:r>
      <w:r>
        <w:rPr>
          <w:rFonts w:ascii="TH SarabunPSK" w:hAnsi="TH SarabunPSK" w:cs="TH SarabunPSK"/>
          <w:sz w:val="32"/>
          <w:szCs w:val="32"/>
        </w:rPr>
        <w:t>100,000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บาทขึ้นไปได้รับผลตอบแทนร้อยละ </w:t>
      </w:r>
      <w:r>
        <w:rPr>
          <w:rFonts w:ascii="TH SarabunPSK" w:hAnsi="TH SarabunPSK" w:cs="TH SarabunPSK"/>
          <w:sz w:val="32"/>
          <w:szCs w:val="32"/>
        </w:rPr>
        <w:t>1.330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ต่อปี คิดจากการรวมรางวัลเลขท้าย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ตัว หากฝากตั้งแต่ </w:t>
      </w:r>
      <w:r>
        <w:rPr>
          <w:rFonts w:ascii="TH SarabunPSK" w:hAnsi="TH SarabunPSK" w:cs="TH SarabunPSK"/>
          <w:sz w:val="32"/>
          <w:szCs w:val="32"/>
        </w:rPr>
        <w:t>1,000,000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บาทขึ้นไปได้รับผลตอบแทนร้อยละ </w:t>
      </w:r>
      <w:r>
        <w:rPr>
          <w:rFonts w:ascii="TH SarabunPSK" w:hAnsi="TH SarabunPSK" w:cs="TH SarabunPSK"/>
          <w:sz w:val="32"/>
          <w:szCs w:val="32"/>
        </w:rPr>
        <w:t xml:space="preserve">1.438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ต่อปี คิดจากการรวมรางวัลเลขท้าย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ตัว และ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ตัว</w:t>
      </w:r>
      <w:r w:rsidRPr="00F327FA"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Pr="00F327FA">
        <w:rPr>
          <w:rFonts w:ascii="TH SarabunPSK" w:hAnsi="TH SarabunPSK" w:cs="TH SarabunPSK" w:hint="cs"/>
          <w:sz w:val="32"/>
          <w:szCs w:val="32"/>
          <w:cs/>
          <w:lang w:bidi="th-TH"/>
        </w:rPr>
        <w:t>สำหรับผู้ฝากสลากออมทรัพย์</w:t>
      </w:r>
      <w:r w:rsidR="00710E0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ธ.</w:t>
      </w:r>
      <w:proofErr w:type="spellStart"/>
      <w:r w:rsidR="00710E05">
        <w:rPr>
          <w:rFonts w:ascii="TH SarabunPSK" w:hAnsi="TH SarabunPSK" w:cs="TH SarabunPSK" w:hint="cs"/>
          <w:sz w:val="32"/>
          <w:szCs w:val="32"/>
          <w:cs/>
          <w:lang w:bidi="th-TH"/>
        </w:rPr>
        <w:t>ก.ส</w:t>
      </w:r>
      <w:proofErr w:type="spellEnd"/>
      <w:r w:rsidR="00710E05">
        <w:rPr>
          <w:rFonts w:ascii="TH SarabunPSK" w:hAnsi="TH SarabunPSK" w:cs="TH SarabunPSK" w:hint="cs"/>
          <w:sz w:val="32"/>
          <w:szCs w:val="32"/>
          <w:cs/>
          <w:lang w:bidi="th-TH"/>
        </w:rPr>
        <w:t>.ชุดเกษตรมั่งคั่ง ในชุดนี้มีสิทธิ์</w:t>
      </w:r>
      <w:r w:rsidR="00710E05" w:rsidRPr="00710E0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ลุ้นรางวัลพิเศษ</w:t>
      </w:r>
    </w:p>
    <w:p w:rsidR="00A34579" w:rsidRPr="009E40DC" w:rsidRDefault="00A34579" w:rsidP="00A34579">
      <w:pPr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F327F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เงินสดมูลค่า </w:t>
      </w:r>
      <w:r w:rsidRPr="00F327FA">
        <w:rPr>
          <w:rFonts w:ascii="TH SarabunPSK" w:hAnsi="TH SarabunPSK" w:cs="TH SarabunPSK"/>
          <w:sz w:val="32"/>
          <w:szCs w:val="32"/>
        </w:rPr>
        <w:t xml:space="preserve">1 </w:t>
      </w:r>
      <w:r w:rsidRPr="00F327F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ล้านบาท </w:t>
      </w:r>
      <w:r w:rsidRPr="00F327FA">
        <w:rPr>
          <w:rFonts w:ascii="TH SarabunPSK" w:hAnsi="TH SarabunPSK" w:cs="TH SarabunPSK"/>
          <w:sz w:val="32"/>
          <w:szCs w:val="32"/>
        </w:rPr>
        <w:t>9</w:t>
      </w:r>
      <w:r w:rsidRPr="00F327F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รางวัล เป็นเงินรวม </w:t>
      </w:r>
      <w:r w:rsidRPr="00F327FA">
        <w:rPr>
          <w:rFonts w:ascii="TH SarabunPSK" w:hAnsi="TH SarabunPSK" w:cs="TH SarabunPSK"/>
          <w:sz w:val="32"/>
          <w:szCs w:val="32"/>
        </w:rPr>
        <w:t>9</w:t>
      </w:r>
      <w:r w:rsidRPr="00F327F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ล้านบาท แบ่งการจับรางวัล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เป็น</w:t>
      </w:r>
      <w:r w:rsidRPr="00F327FA"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Pr="00F327FA">
        <w:rPr>
          <w:rFonts w:ascii="TH SarabunPSK" w:hAnsi="TH SarabunPSK" w:cs="TH SarabunPSK"/>
          <w:sz w:val="32"/>
          <w:szCs w:val="32"/>
        </w:rPr>
        <w:t xml:space="preserve">3 </w:t>
      </w:r>
      <w:r w:rsidRPr="00F327FA">
        <w:rPr>
          <w:rFonts w:ascii="TH SarabunPSK" w:hAnsi="TH SarabunPSK" w:cs="TH SarabunPSK" w:hint="cs"/>
          <w:sz w:val="32"/>
          <w:szCs w:val="32"/>
          <w:cs/>
          <w:lang w:bidi="th-TH"/>
        </w:rPr>
        <w:t>ครั้ง ครั้ง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ละ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รางวัล ในวัน</w:t>
      </w:r>
      <w:r w:rsidRPr="00F327F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ที่ </w:t>
      </w:r>
      <w:r w:rsidRPr="00F327FA">
        <w:rPr>
          <w:rFonts w:ascii="TH SarabunPSK" w:hAnsi="TH SarabunPSK" w:cs="TH SarabunPSK"/>
          <w:sz w:val="32"/>
          <w:szCs w:val="32"/>
        </w:rPr>
        <w:t>16</w:t>
      </w:r>
      <w:r w:rsidRPr="00F327F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ธันวาคม </w:t>
      </w:r>
      <w:r w:rsidRPr="00F327FA">
        <w:rPr>
          <w:rFonts w:ascii="TH SarabunPSK" w:hAnsi="TH SarabunPSK" w:cs="TH SarabunPSK"/>
          <w:sz w:val="32"/>
          <w:szCs w:val="32"/>
        </w:rPr>
        <w:t>2560</w:t>
      </w:r>
      <w:r w:rsidRPr="00F327FA"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และวันที่ </w:t>
      </w:r>
      <w:r w:rsidRPr="00F327FA">
        <w:rPr>
          <w:rFonts w:ascii="TH SarabunPSK" w:hAnsi="TH SarabunPSK" w:cs="TH SarabunPSK"/>
          <w:sz w:val="32"/>
          <w:szCs w:val="32"/>
        </w:rPr>
        <w:t>16</w:t>
      </w:r>
      <w:r w:rsidRPr="00F327F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มีนาคม </w:t>
      </w:r>
      <w:r w:rsidRPr="00F327FA">
        <w:rPr>
          <w:rFonts w:ascii="TH SarabunPSK" w:hAnsi="TH SarabunPSK" w:cs="TH SarabunPSK"/>
          <w:sz w:val="32"/>
          <w:szCs w:val="32"/>
        </w:rPr>
        <w:t xml:space="preserve">2561 </w:t>
      </w:r>
      <w:r w:rsidRPr="00F327FA"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และวันที่ </w:t>
      </w:r>
      <w:r w:rsidRPr="00F327FA">
        <w:rPr>
          <w:rFonts w:ascii="TH SarabunPSK" w:hAnsi="TH SarabunPSK" w:cs="TH SarabunPSK"/>
          <w:sz w:val="32"/>
          <w:szCs w:val="32"/>
        </w:rPr>
        <w:t>16</w:t>
      </w:r>
      <w:r w:rsidRPr="00F327F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มิถุนายน</w:t>
      </w:r>
      <w:r w:rsidRPr="00F327FA"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Pr="00F327FA">
        <w:rPr>
          <w:rFonts w:ascii="TH SarabunPSK" w:hAnsi="TH SarabunPSK" w:cs="TH SarabunPSK"/>
          <w:sz w:val="32"/>
          <w:szCs w:val="32"/>
        </w:rPr>
        <w:t>2561</w:t>
      </w:r>
    </w:p>
    <w:p w:rsidR="00A34579" w:rsidRPr="00294BFD" w:rsidRDefault="00A34579" w:rsidP="00A34579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203F12" w:rsidRDefault="00A34579" w:rsidP="005F000A">
      <w:pPr>
        <w:pStyle w:val="Default"/>
        <w:ind w:firstLine="720"/>
        <w:jc w:val="thaiDistribute"/>
        <w:rPr>
          <w:rFonts w:ascii="TH SarabunPSK" w:hAnsi="TH SarabunPSK" w:cs="TH SarabunPSK" w:hint="cs"/>
          <w:sz w:val="30"/>
          <w:szCs w:val="30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นอกจากนั้น ยังมีผลิตภัณฑ์อื่น ๆ ที่น่าสนใจได้แก่</w:t>
      </w:r>
      <w:r>
        <w:rPr>
          <w:rFonts w:ascii="TH SarabunPSK" w:hAnsi="TH SarabunPSK" w:cs="TH SarabunPSK" w:hint="cs"/>
          <w:sz w:val="30"/>
          <w:szCs w:val="30"/>
          <w:rtl/>
          <w:cs/>
        </w:rPr>
        <w:t xml:space="preserve">  </w:t>
      </w:r>
      <w:r w:rsidRPr="00F222B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เงินฝากออมทรัพย์ทวีโชค </w:t>
      </w:r>
      <w:r>
        <w:rPr>
          <w:rFonts w:ascii="TH SarabunPSK" w:hAnsi="TH SarabunPSK" w:cs="TH SarabunPSK" w:hint="cs"/>
          <w:b/>
          <w:bCs/>
          <w:sz w:val="30"/>
          <w:szCs w:val="30"/>
          <w:rtl/>
          <w:cs/>
        </w:rPr>
        <w:t xml:space="preserve"> </w:t>
      </w:r>
      <w:r w:rsidRPr="00FD6E69">
        <w:rPr>
          <w:rFonts w:ascii="TH SarabunPSK" w:hAnsi="TH SarabunPSK" w:cs="TH SarabunPSK" w:hint="cs"/>
          <w:b/>
          <w:bCs/>
          <w:sz w:val="30"/>
          <w:szCs w:val="30"/>
          <w:rtl/>
          <w:cs/>
        </w:rPr>
        <w:t>“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เพิ่มโชค เพิ่มสุขกับ</w:t>
      </w:r>
      <w:r>
        <w:rPr>
          <w:rFonts w:ascii="TH SarabunPSK" w:hAnsi="TH SarabunPSK" w:cs="TH SarabunPSK"/>
          <w:b/>
          <w:bCs/>
          <w:sz w:val="30"/>
          <w:szCs w:val="30"/>
          <w:rtl/>
          <w:cs/>
        </w:rPr>
        <w:br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ทวีโชค ปี 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4” </w:t>
      </w:r>
      <w:r w:rsidR="005F000A" w:rsidRPr="005F000A">
        <w:rPr>
          <w:rFonts w:ascii="TH SarabunPSK" w:hAnsi="TH SarabunPSK" w:cs="TH SarabunPSK"/>
        </w:rPr>
        <w:t xml:space="preserve">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ลุ้นรับโชค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3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ชั้นกับ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ธ</w:t>
      </w:r>
      <w:r w:rsidR="005F000A" w:rsidRPr="005F000A">
        <w:rPr>
          <w:rFonts w:ascii="TH SarabunPSK" w:hAnsi="TH SarabunPSK" w:cs="TH SarabunPSK"/>
          <w:sz w:val="30"/>
          <w:szCs w:val="30"/>
        </w:rPr>
        <w:t>.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ก</w:t>
      </w:r>
      <w:r w:rsidR="005F000A" w:rsidRPr="005F000A">
        <w:rPr>
          <w:rFonts w:ascii="TH SarabunPSK" w:hAnsi="TH SarabunPSK" w:cs="TH SarabunPSK"/>
          <w:sz w:val="30"/>
          <w:szCs w:val="30"/>
        </w:rPr>
        <w:t>.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ส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.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โชคชั้นที่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1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ลุ้นทองคาเดือนละ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50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รางวัล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โชคชั้นที่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2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ลุ้นรางวัลทวีโชคระดับจังหวัดปีละ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2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ครั้ง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ในเดือนมกราคมและเดือนกรกฎาคมของทุกปี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โชคชั้นที่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3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ลุ้นรางวัลระดับประเทศ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อีกปีละ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1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ครั้ง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ในเดือนกุมภาพันธ์ของทุกปี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พิเศษ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สาหรับลูกค้าทุกรายที่ฝากเงินออมทรัพย์ทวีโชคเพิ่มจากเดือนก่อน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ทุกๆ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1,000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บาท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จะได้รับสิทธิ์ชิงรางวัล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1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สิทธิ์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เริ่มตั้งแต่วันนี้จนถึง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31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ธันวาคม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2560 </w:t>
      </w:r>
      <w:r w:rsidR="005F000A" w:rsidRPr="005F000A">
        <w:rPr>
          <w:rFonts w:ascii="TH SarabunPSK" w:hAnsi="TH SarabunPSK" w:cs="TH SarabunPSK"/>
          <w:b/>
          <w:bCs/>
          <w:sz w:val="30"/>
          <w:szCs w:val="30"/>
          <w:cs/>
        </w:rPr>
        <w:t>เงินฝากออมทรัพย์พิเศษ</w:t>
      </w:r>
      <w:r w:rsidR="000B6BFF">
        <w:rPr>
          <w:rFonts w:ascii="TH SarabunPSK" w:hAnsi="TH SarabunPSK" w:cs="TH SarabunPSK"/>
          <w:sz w:val="30"/>
          <w:szCs w:val="30"/>
          <w:cs/>
        </w:rPr>
        <w:t>เปิดบัญชีขั้นต</w:t>
      </w:r>
      <w:r w:rsidR="000B6BFF">
        <w:rPr>
          <w:rFonts w:ascii="TH SarabunPSK" w:hAnsi="TH SarabunPSK" w:cs="TH SarabunPSK" w:hint="cs"/>
          <w:sz w:val="30"/>
          <w:szCs w:val="30"/>
          <w:cs/>
        </w:rPr>
        <w:t>่ำ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10,000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บาท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อัตราดอกเบี้ยร้อยละ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1.10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ต่อปี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ไม่เสียภาษี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</w:t>
      </w:r>
      <w:r w:rsidR="000B6BFF">
        <w:rPr>
          <w:rFonts w:ascii="TH SarabunPSK" w:hAnsi="TH SarabunPSK" w:cs="TH SarabunPSK"/>
          <w:b/>
          <w:bCs/>
          <w:sz w:val="30"/>
          <w:szCs w:val="30"/>
          <w:cs/>
        </w:rPr>
        <w:t>เงินฝากกระแสราย</w:t>
      </w:r>
      <w:proofErr w:type="spellStart"/>
      <w:r w:rsidR="000B6BFF">
        <w:rPr>
          <w:rFonts w:ascii="TH SarabunPSK" w:hAnsi="TH SarabunPSK" w:cs="TH SarabunPSK"/>
          <w:b/>
          <w:bCs/>
          <w:sz w:val="30"/>
          <w:szCs w:val="30"/>
          <w:cs/>
        </w:rPr>
        <w:t>วั</w:t>
      </w:r>
      <w:r w:rsidR="000B6BFF">
        <w:rPr>
          <w:rFonts w:ascii="TH SarabunPSK" w:hAnsi="TH SarabunPSK" w:cs="TH SarabunPSK" w:hint="cs"/>
          <w:b/>
          <w:bCs/>
          <w:sz w:val="30"/>
          <w:szCs w:val="30"/>
          <w:cs/>
        </w:rPr>
        <w:t>น</w:t>
      </w:r>
      <w:r w:rsidR="005F000A" w:rsidRPr="005F000A">
        <w:rPr>
          <w:rFonts w:ascii="TH SarabunPSK" w:hAnsi="TH SarabunPSK" w:cs="TH SarabunPSK"/>
          <w:b/>
          <w:bCs/>
          <w:sz w:val="30"/>
          <w:szCs w:val="30"/>
          <w:cs/>
        </w:rPr>
        <w:t>พลัส</w:t>
      </w:r>
      <w:proofErr w:type="spellEnd"/>
      <w:r w:rsidR="005F000A" w:rsidRPr="005F000A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เงินฝากสงเคราะห์ชีวิต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“</w:t>
      </w:r>
      <w:r w:rsidR="005F000A" w:rsidRPr="005F000A">
        <w:rPr>
          <w:rFonts w:ascii="TH SarabunPSK" w:hAnsi="TH SarabunPSK" w:cs="TH SarabunPSK"/>
          <w:b/>
          <w:bCs/>
          <w:sz w:val="30"/>
          <w:szCs w:val="30"/>
          <w:cs/>
        </w:rPr>
        <w:t>ธ</w:t>
      </w:r>
      <w:r w:rsidR="005F000A" w:rsidRPr="005F000A">
        <w:rPr>
          <w:rFonts w:ascii="TH SarabunPSK" w:hAnsi="TH SarabunPSK" w:cs="TH SarabunPSK"/>
          <w:b/>
          <w:bCs/>
          <w:sz w:val="30"/>
          <w:szCs w:val="30"/>
        </w:rPr>
        <w:t>.</w:t>
      </w:r>
      <w:r w:rsidR="005F000A" w:rsidRPr="005F000A">
        <w:rPr>
          <w:rFonts w:ascii="TH SarabunPSK" w:hAnsi="TH SarabunPSK" w:cs="TH SarabunPSK"/>
          <w:b/>
          <w:bCs/>
          <w:sz w:val="30"/>
          <w:szCs w:val="30"/>
          <w:cs/>
        </w:rPr>
        <w:t>ก</w:t>
      </w:r>
      <w:r w:rsidR="005F000A" w:rsidRPr="005F000A">
        <w:rPr>
          <w:rFonts w:ascii="TH SarabunPSK" w:hAnsi="TH SarabunPSK" w:cs="TH SarabunPSK"/>
          <w:b/>
          <w:bCs/>
          <w:sz w:val="30"/>
          <w:szCs w:val="30"/>
        </w:rPr>
        <w:t>.</w:t>
      </w:r>
      <w:r w:rsidR="005F000A" w:rsidRPr="005F000A">
        <w:rPr>
          <w:rFonts w:ascii="TH SarabunPSK" w:hAnsi="TH SarabunPSK" w:cs="TH SarabunPSK"/>
          <w:b/>
          <w:bCs/>
          <w:sz w:val="30"/>
          <w:szCs w:val="30"/>
          <w:cs/>
        </w:rPr>
        <w:t>ส</w:t>
      </w:r>
      <w:r w:rsidR="005F000A" w:rsidRPr="005F000A">
        <w:rPr>
          <w:rFonts w:ascii="TH SarabunPSK" w:hAnsi="TH SarabunPSK" w:cs="TH SarabunPSK"/>
          <w:b/>
          <w:bCs/>
          <w:sz w:val="30"/>
          <w:szCs w:val="30"/>
        </w:rPr>
        <w:t>.</w:t>
      </w:r>
      <w:r w:rsidR="005F000A" w:rsidRPr="005F000A">
        <w:rPr>
          <w:rFonts w:ascii="TH SarabunPSK" w:hAnsi="TH SarabunPSK" w:cs="TH SarabunPSK"/>
          <w:b/>
          <w:bCs/>
          <w:sz w:val="30"/>
          <w:szCs w:val="30"/>
          <w:cs/>
        </w:rPr>
        <w:t>เพิ่มรัก</w:t>
      </w:r>
      <w:r w:rsidR="005F000A" w:rsidRPr="005F000A">
        <w:rPr>
          <w:rFonts w:ascii="TH SarabunPSK" w:hAnsi="TH SarabunPSK" w:cs="TH SarabunPSK"/>
          <w:b/>
          <w:bCs/>
          <w:sz w:val="30"/>
          <w:szCs w:val="30"/>
        </w:rPr>
        <w:t xml:space="preserve"> 2 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12/10 ”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ส่งฝาก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10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ปี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คุ้มครองนานถึง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12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ปี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มีเงินชดเชยรายได้กรณีนอนโรงพยาบาลสูงสุดถึงวันละ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1,000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บาท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สามารถ</w:t>
      </w:r>
      <w:r w:rsidR="005F000A" w:rsidRPr="005F000A">
        <w:rPr>
          <w:rFonts w:ascii="TH SarabunPSK" w:hAnsi="TH SarabunPSK" w:cs="TH SarabunPSK"/>
          <w:sz w:val="30"/>
          <w:szCs w:val="30"/>
        </w:rPr>
        <w:t xml:space="preserve"> </w:t>
      </w:r>
      <w:r w:rsidR="005F000A" w:rsidRPr="005F000A">
        <w:rPr>
          <w:rFonts w:ascii="TH SarabunPSK" w:hAnsi="TH SarabunPSK" w:cs="TH SarabunPSK"/>
          <w:sz w:val="30"/>
          <w:szCs w:val="30"/>
          <w:cs/>
        </w:rPr>
        <w:t>ใช้ลดหย่อน</w:t>
      </w:r>
    </w:p>
    <w:p w:rsidR="00A34579" w:rsidRPr="005F000A" w:rsidRDefault="005F000A" w:rsidP="00203F12">
      <w:pPr>
        <w:pStyle w:val="Default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5F000A">
        <w:rPr>
          <w:rFonts w:ascii="TH SarabunPSK" w:hAnsi="TH SarabunPSK" w:cs="TH SarabunPSK"/>
          <w:sz w:val="30"/>
          <w:szCs w:val="30"/>
          <w:cs/>
        </w:rPr>
        <w:t>ภาษีได้</w:t>
      </w:r>
      <w:r w:rsidRPr="005F000A">
        <w:rPr>
          <w:rFonts w:ascii="TH SarabunPSK" w:hAnsi="TH SarabunPSK" w:cs="TH SarabunPSK"/>
          <w:sz w:val="30"/>
          <w:szCs w:val="30"/>
        </w:rPr>
        <w:t xml:space="preserve"> </w:t>
      </w:r>
      <w:r w:rsidR="00203F12">
        <w:rPr>
          <w:rFonts w:ascii="TH SarabunPSK" w:hAnsi="TH SarabunPSK" w:cs="TH SarabunPSK"/>
          <w:b/>
          <w:bCs/>
          <w:sz w:val="30"/>
          <w:szCs w:val="30"/>
          <w:cs/>
        </w:rPr>
        <w:t>เงินฝากประจ</w:t>
      </w:r>
      <w:r w:rsidR="00203F12">
        <w:rPr>
          <w:rFonts w:ascii="TH SarabunPSK" w:hAnsi="TH SarabunPSK" w:cs="TH SarabunPSK" w:hint="cs"/>
          <w:b/>
          <w:bCs/>
          <w:sz w:val="30"/>
          <w:szCs w:val="30"/>
          <w:cs/>
        </w:rPr>
        <w:t>ำ</w:t>
      </w:r>
      <w:r w:rsidRPr="005F000A">
        <w:rPr>
          <w:rFonts w:ascii="TH SarabunPSK" w:hAnsi="TH SarabunPSK" w:cs="TH SarabunPSK"/>
          <w:b/>
          <w:bCs/>
          <w:sz w:val="30"/>
          <w:szCs w:val="30"/>
          <w:cs/>
        </w:rPr>
        <w:t>ปลอดภาษี</w:t>
      </w:r>
      <w:r w:rsidRPr="005F000A">
        <w:rPr>
          <w:rFonts w:ascii="TH SarabunPSK" w:hAnsi="TH SarabunPSK" w:cs="TH SarabunPSK"/>
          <w:b/>
          <w:bCs/>
          <w:sz w:val="30"/>
          <w:szCs w:val="30"/>
        </w:rPr>
        <w:t xml:space="preserve"> 24 </w:t>
      </w:r>
      <w:r w:rsidRPr="005F000A">
        <w:rPr>
          <w:rFonts w:ascii="TH SarabunPSK" w:hAnsi="TH SarabunPSK" w:cs="TH SarabunPSK"/>
          <w:b/>
          <w:bCs/>
          <w:sz w:val="30"/>
          <w:szCs w:val="30"/>
          <w:cs/>
        </w:rPr>
        <w:t>เดือน</w:t>
      </w:r>
      <w:r w:rsidRPr="005F000A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5F000A">
        <w:rPr>
          <w:rFonts w:ascii="TH SarabunPSK" w:hAnsi="TH SarabunPSK" w:cs="TH SarabunPSK"/>
          <w:sz w:val="30"/>
          <w:szCs w:val="30"/>
          <w:cs/>
        </w:rPr>
        <w:t>อัตราดอกเบี้ยร้อยละ</w:t>
      </w:r>
      <w:r w:rsidRPr="005F000A">
        <w:rPr>
          <w:rFonts w:ascii="TH SarabunPSK" w:hAnsi="TH SarabunPSK" w:cs="TH SarabunPSK"/>
          <w:sz w:val="30"/>
          <w:szCs w:val="30"/>
        </w:rPr>
        <w:t xml:space="preserve"> 2.50 </w:t>
      </w:r>
      <w:r w:rsidRPr="005F000A">
        <w:rPr>
          <w:rFonts w:ascii="TH SarabunPSK" w:hAnsi="TH SarabunPSK" w:cs="TH SarabunPSK"/>
          <w:sz w:val="30"/>
          <w:szCs w:val="30"/>
          <w:cs/>
        </w:rPr>
        <w:t>ต่อปี</w:t>
      </w:r>
      <w:r w:rsidRPr="005F000A">
        <w:rPr>
          <w:rFonts w:ascii="TH SarabunPSK" w:hAnsi="TH SarabunPSK" w:cs="TH SarabunPSK"/>
          <w:sz w:val="30"/>
          <w:szCs w:val="30"/>
        </w:rPr>
        <w:t xml:space="preserve"> </w:t>
      </w:r>
      <w:r w:rsidRPr="005F000A">
        <w:rPr>
          <w:rFonts w:ascii="TH SarabunPSK" w:hAnsi="TH SarabunPSK" w:cs="TH SarabunPSK"/>
          <w:b/>
          <w:bCs/>
          <w:sz w:val="30"/>
          <w:szCs w:val="30"/>
          <w:cs/>
        </w:rPr>
        <w:t>กองทุนการออมแห่งชาติ</w:t>
      </w:r>
      <w:r w:rsidRPr="005F000A">
        <w:rPr>
          <w:rFonts w:ascii="TH SarabunPSK" w:hAnsi="TH SarabunPSK" w:cs="TH SarabunPSK"/>
          <w:b/>
          <w:bCs/>
          <w:sz w:val="30"/>
          <w:szCs w:val="30"/>
        </w:rPr>
        <w:t xml:space="preserve"> (</w:t>
      </w:r>
      <w:proofErr w:type="spellStart"/>
      <w:r w:rsidRPr="005F000A">
        <w:rPr>
          <w:rFonts w:ascii="TH SarabunPSK" w:hAnsi="TH SarabunPSK" w:cs="TH SarabunPSK"/>
          <w:b/>
          <w:bCs/>
          <w:sz w:val="30"/>
          <w:szCs w:val="30"/>
          <w:cs/>
        </w:rPr>
        <w:t>กอช</w:t>
      </w:r>
      <w:proofErr w:type="spellEnd"/>
      <w:r w:rsidRPr="005F000A">
        <w:rPr>
          <w:rFonts w:ascii="TH SarabunPSK" w:hAnsi="TH SarabunPSK" w:cs="TH SarabunPSK"/>
          <w:b/>
          <w:bCs/>
          <w:sz w:val="30"/>
          <w:szCs w:val="30"/>
        </w:rPr>
        <w:t xml:space="preserve">.) </w:t>
      </w:r>
      <w:r w:rsidRPr="005F000A">
        <w:rPr>
          <w:rFonts w:ascii="TH SarabunPSK" w:hAnsi="TH SarabunPSK" w:cs="TH SarabunPSK"/>
          <w:b/>
          <w:bCs/>
          <w:sz w:val="30"/>
          <w:szCs w:val="30"/>
          <w:cs/>
        </w:rPr>
        <w:t>บริการรับลงทะเบียนพร้อม</w:t>
      </w:r>
      <w:proofErr w:type="spellStart"/>
      <w:r w:rsidRPr="005F000A">
        <w:rPr>
          <w:rFonts w:ascii="TH SarabunPSK" w:hAnsi="TH SarabunPSK" w:cs="TH SarabunPSK"/>
          <w:b/>
          <w:bCs/>
          <w:sz w:val="30"/>
          <w:szCs w:val="30"/>
          <w:cs/>
        </w:rPr>
        <w:t>เพย์</w:t>
      </w:r>
      <w:proofErr w:type="spellEnd"/>
      <w:r w:rsidRPr="005F000A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203F12">
        <w:rPr>
          <w:rFonts w:ascii="TH SarabunPSK" w:hAnsi="TH SarabunPSK" w:cs="TH SarabunPSK"/>
          <w:b/>
          <w:bCs/>
          <w:sz w:val="30"/>
          <w:szCs w:val="30"/>
          <w:cs/>
        </w:rPr>
        <w:t>บริการท</w:t>
      </w:r>
      <w:r w:rsidR="00203F12">
        <w:rPr>
          <w:rFonts w:ascii="TH SarabunPSK" w:hAnsi="TH SarabunPSK" w:cs="TH SarabunPSK" w:hint="cs"/>
          <w:b/>
          <w:bCs/>
          <w:sz w:val="30"/>
          <w:szCs w:val="30"/>
          <w:cs/>
        </w:rPr>
        <w:t>ำ</w:t>
      </w:r>
      <w:r w:rsidRPr="005F000A">
        <w:rPr>
          <w:rFonts w:ascii="TH SarabunPSK" w:hAnsi="TH SarabunPSK" w:cs="TH SarabunPSK"/>
          <w:b/>
          <w:bCs/>
          <w:sz w:val="30"/>
          <w:szCs w:val="30"/>
          <w:cs/>
        </w:rPr>
        <w:t>บัตร</w:t>
      </w:r>
      <w:r w:rsidRPr="005F000A">
        <w:rPr>
          <w:rFonts w:ascii="TH SarabunPSK" w:hAnsi="TH SarabunPSK" w:cs="TH SarabunPSK"/>
          <w:b/>
          <w:bCs/>
          <w:sz w:val="30"/>
          <w:szCs w:val="30"/>
        </w:rPr>
        <w:t xml:space="preserve"> ATM </w:t>
      </w:r>
      <w:r w:rsidR="00203F12">
        <w:rPr>
          <w:rFonts w:ascii="TH SarabunPSK" w:hAnsi="TH SarabunPSK" w:cs="TH SarabunPSK"/>
          <w:b/>
          <w:bCs/>
          <w:sz w:val="30"/>
          <w:szCs w:val="30"/>
          <w:cs/>
        </w:rPr>
        <w:t>และรับช</w:t>
      </w:r>
      <w:r w:rsidR="00203F12">
        <w:rPr>
          <w:rFonts w:ascii="TH SarabunPSK" w:hAnsi="TH SarabunPSK" w:cs="TH SarabunPSK" w:hint="cs"/>
          <w:b/>
          <w:bCs/>
          <w:sz w:val="30"/>
          <w:szCs w:val="30"/>
          <w:cs/>
        </w:rPr>
        <w:t>ำ</w:t>
      </w:r>
      <w:r w:rsidRPr="005F000A">
        <w:rPr>
          <w:rFonts w:ascii="TH SarabunPSK" w:hAnsi="TH SarabunPSK" w:cs="TH SarabunPSK"/>
          <w:b/>
          <w:bCs/>
          <w:sz w:val="30"/>
          <w:szCs w:val="30"/>
          <w:cs/>
        </w:rPr>
        <w:t>ระค่าบริการต่างๆ</w:t>
      </w:r>
      <w:r w:rsidRPr="005F000A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5F000A">
        <w:rPr>
          <w:rFonts w:ascii="TH SarabunPSK" w:hAnsi="TH SarabunPSK" w:cs="TH SarabunPSK"/>
          <w:b/>
          <w:bCs/>
          <w:sz w:val="30"/>
          <w:szCs w:val="30"/>
          <w:cs/>
        </w:rPr>
        <w:t>พร้อมแคมเปญพิเศษ</w:t>
      </w:r>
      <w:r w:rsidRPr="005F000A">
        <w:rPr>
          <w:rFonts w:ascii="TH SarabunPSK" w:hAnsi="TH SarabunPSK" w:cs="TH SarabunPSK"/>
          <w:b/>
          <w:bCs/>
          <w:sz w:val="30"/>
          <w:szCs w:val="30"/>
        </w:rPr>
        <w:t xml:space="preserve"> “</w:t>
      </w:r>
      <w:r w:rsidRPr="005F000A">
        <w:rPr>
          <w:rFonts w:ascii="TH SarabunPSK" w:hAnsi="TH SarabunPSK" w:cs="TH SarabunPSK"/>
          <w:b/>
          <w:bCs/>
          <w:sz w:val="30"/>
          <w:szCs w:val="30"/>
          <w:cs/>
        </w:rPr>
        <w:t>สินเชื่อระยะสั้นประเภทตั๋วสัญญาใช้เงินหรือ</w:t>
      </w:r>
      <w:r w:rsidRPr="005F000A">
        <w:rPr>
          <w:rFonts w:ascii="TH SarabunPSK" w:hAnsi="TH SarabunPSK" w:cs="TH SarabunPSK"/>
          <w:b/>
          <w:bCs/>
          <w:sz w:val="30"/>
          <w:szCs w:val="30"/>
        </w:rPr>
        <w:t xml:space="preserve"> P/N </w:t>
      </w:r>
      <w:r w:rsidRPr="005F000A">
        <w:rPr>
          <w:rFonts w:ascii="TH SarabunPSK" w:hAnsi="TH SarabunPSK" w:cs="TH SarabunPSK"/>
          <w:b/>
          <w:bCs/>
          <w:sz w:val="30"/>
          <w:szCs w:val="30"/>
          <w:cs/>
        </w:rPr>
        <w:t>เพื่อ</w:t>
      </w:r>
      <w:r w:rsidRPr="005F000A">
        <w:rPr>
          <w:rFonts w:ascii="TH SarabunPSK" w:hAnsi="TH SarabunPSK" w:cs="TH SarabunPSK"/>
          <w:b/>
          <w:bCs/>
          <w:sz w:val="30"/>
          <w:szCs w:val="30"/>
        </w:rPr>
        <w:t xml:space="preserve"> SMEs </w:t>
      </w:r>
      <w:r w:rsidRPr="005F000A">
        <w:rPr>
          <w:rFonts w:ascii="TH SarabunPSK" w:hAnsi="TH SarabunPSK" w:cs="TH SarabunPSK"/>
          <w:b/>
          <w:bCs/>
          <w:sz w:val="30"/>
          <w:szCs w:val="30"/>
          <w:cs/>
        </w:rPr>
        <w:t>ธุรกิจเกษตร</w:t>
      </w:r>
      <w:r w:rsidRPr="005F000A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5F000A">
        <w:rPr>
          <w:rFonts w:ascii="TH SarabunPSK" w:hAnsi="TH SarabunPSK" w:cs="TH SarabunPSK"/>
          <w:b/>
          <w:bCs/>
          <w:sz w:val="30"/>
          <w:szCs w:val="30"/>
          <w:cs/>
        </w:rPr>
        <w:t>เขตเมืองเศรษฐกิจ</w:t>
      </w:r>
      <w:r w:rsidRPr="005F000A">
        <w:rPr>
          <w:rFonts w:ascii="TH SarabunPSK" w:hAnsi="TH SarabunPSK" w:cs="TH SarabunPSK"/>
          <w:b/>
          <w:bCs/>
          <w:sz w:val="30"/>
          <w:szCs w:val="30"/>
        </w:rPr>
        <w:t xml:space="preserve">” </w:t>
      </w:r>
      <w:r w:rsidRPr="005F000A">
        <w:rPr>
          <w:rFonts w:ascii="TH SarabunPSK" w:hAnsi="TH SarabunPSK" w:cs="TH SarabunPSK"/>
          <w:sz w:val="30"/>
          <w:szCs w:val="30"/>
          <w:cs/>
        </w:rPr>
        <w:t>ที่ให้เงื่อนไขสุดผ่อนปรน</w:t>
      </w:r>
      <w:r w:rsidRPr="005F000A">
        <w:rPr>
          <w:rFonts w:ascii="TH SarabunPSK" w:hAnsi="TH SarabunPSK" w:cs="TH SarabunPSK"/>
          <w:sz w:val="30"/>
          <w:szCs w:val="30"/>
        </w:rPr>
        <w:t xml:space="preserve"> </w:t>
      </w:r>
      <w:r w:rsidRPr="005F000A">
        <w:rPr>
          <w:rFonts w:ascii="TH SarabunPSK" w:hAnsi="TH SarabunPSK" w:cs="TH SarabunPSK"/>
          <w:sz w:val="30"/>
          <w:szCs w:val="30"/>
          <w:cs/>
        </w:rPr>
        <w:t>ทั้งนี้</w:t>
      </w:r>
      <w:r w:rsidRPr="005F000A">
        <w:rPr>
          <w:rFonts w:ascii="TH SarabunPSK" w:hAnsi="TH SarabunPSK" w:cs="TH SarabunPSK"/>
          <w:sz w:val="30"/>
          <w:szCs w:val="30"/>
        </w:rPr>
        <w:t xml:space="preserve"> </w:t>
      </w:r>
      <w:r w:rsidRPr="005F000A">
        <w:rPr>
          <w:rFonts w:ascii="TH SarabunPSK" w:hAnsi="TH SarabunPSK" w:cs="TH SarabunPSK"/>
          <w:sz w:val="30"/>
          <w:szCs w:val="30"/>
          <w:cs/>
        </w:rPr>
        <w:t>ผู้เข้าร่วมงานที่มาปรึกษาด้านสินเชื่อ</w:t>
      </w:r>
      <w:r w:rsidRPr="005F000A">
        <w:rPr>
          <w:rFonts w:ascii="TH SarabunPSK" w:hAnsi="TH SarabunPSK" w:cs="TH SarabunPSK"/>
          <w:sz w:val="30"/>
          <w:szCs w:val="30"/>
        </w:rPr>
        <w:t xml:space="preserve"> </w:t>
      </w:r>
      <w:r w:rsidRPr="005F000A">
        <w:rPr>
          <w:rFonts w:ascii="TH SarabunPSK" w:hAnsi="TH SarabunPSK" w:cs="TH SarabunPSK"/>
          <w:sz w:val="30"/>
          <w:szCs w:val="30"/>
          <w:cs/>
        </w:rPr>
        <w:t>เปิดบัญชีเงินฝาก</w:t>
      </w:r>
      <w:r w:rsidRPr="005F000A">
        <w:rPr>
          <w:rFonts w:ascii="TH SarabunPSK" w:hAnsi="TH SarabunPSK" w:cs="TH SarabunPSK"/>
          <w:sz w:val="30"/>
          <w:szCs w:val="30"/>
        </w:rPr>
        <w:t xml:space="preserve"> </w:t>
      </w:r>
      <w:r w:rsidR="00203F12">
        <w:rPr>
          <w:rFonts w:ascii="TH SarabunPSK" w:hAnsi="TH SarabunPSK" w:cs="TH SarabunPSK"/>
          <w:sz w:val="30"/>
          <w:szCs w:val="30"/>
          <w:cs/>
        </w:rPr>
        <w:t>หรือท</w:t>
      </w:r>
      <w:r w:rsidR="00203F12">
        <w:rPr>
          <w:rFonts w:ascii="TH SarabunPSK" w:hAnsi="TH SarabunPSK" w:cs="TH SarabunPSK" w:hint="cs"/>
          <w:sz w:val="30"/>
          <w:szCs w:val="30"/>
          <w:cs/>
        </w:rPr>
        <w:t>ำ</w:t>
      </w:r>
      <w:r w:rsidRPr="005F000A">
        <w:rPr>
          <w:rFonts w:ascii="TH SarabunPSK" w:hAnsi="TH SarabunPSK" w:cs="TH SarabunPSK"/>
          <w:sz w:val="30"/>
          <w:szCs w:val="30"/>
          <w:cs/>
        </w:rPr>
        <w:t>ธุรกรรมอื่น</w:t>
      </w:r>
      <w:r w:rsidRPr="005F000A">
        <w:rPr>
          <w:rFonts w:ascii="TH SarabunPSK" w:hAnsi="TH SarabunPSK" w:cs="TH SarabunPSK"/>
          <w:sz w:val="30"/>
          <w:szCs w:val="30"/>
        </w:rPr>
        <w:t xml:space="preserve"> </w:t>
      </w:r>
      <w:r w:rsidRPr="005F000A">
        <w:rPr>
          <w:rFonts w:ascii="TH SarabunPSK" w:hAnsi="TH SarabunPSK" w:cs="TH SarabunPSK"/>
          <w:sz w:val="30"/>
          <w:szCs w:val="30"/>
          <w:cs/>
        </w:rPr>
        <w:t>ๆ</w:t>
      </w:r>
      <w:r w:rsidRPr="005F000A">
        <w:rPr>
          <w:rFonts w:ascii="TH SarabunPSK" w:hAnsi="TH SarabunPSK" w:cs="TH SarabunPSK"/>
          <w:sz w:val="30"/>
          <w:szCs w:val="30"/>
        </w:rPr>
        <w:t xml:space="preserve"> </w:t>
      </w:r>
      <w:r w:rsidRPr="005F000A">
        <w:rPr>
          <w:rFonts w:ascii="TH SarabunPSK" w:hAnsi="TH SarabunPSK" w:cs="TH SarabunPSK"/>
          <w:sz w:val="30"/>
          <w:szCs w:val="30"/>
          <w:cs/>
        </w:rPr>
        <w:t>กับ</w:t>
      </w:r>
      <w:r w:rsidRPr="005F000A">
        <w:rPr>
          <w:rFonts w:ascii="TH SarabunPSK" w:hAnsi="TH SarabunPSK" w:cs="TH SarabunPSK"/>
          <w:sz w:val="30"/>
          <w:szCs w:val="30"/>
        </w:rPr>
        <w:t xml:space="preserve"> </w:t>
      </w:r>
      <w:r w:rsidRPr="005F000A">
        <w:rPr>
          <w:rFonts w:ascii="TH SarabunPSK" w:hAnsi="TH SarabunPSK" w:cs="TH SarabunPSK"/>
          <w:sz w:val="30"/>
          <w:szCs w:val="30"/>
          <w:cs/>
        </w:rPr>
        <w:t>ธ</w:t>
      </w:r>
      <w:r w:rsidRPr="005F000A">
        <w:rPr>
          <w:rFonts w:ascii="TH SarabunPSK" w:hAnsi="TH SarabunPSK" w:cs="TH SarabunPSK"/>
          <w:sz w:val="30"/>
          <w:szCs w:val="30"/>
        </w:rPr>
        <w:t>.</w:t>
      </w:r>
      <w:r w:rsidRPr="005F000A">
        <w:rPr>
          <w:rFonts w:ascii="TH SarabunPSK" w:hAnsi="TH SarabunPSK" w:cs="TH SarabunPSK"/>
          <w:sz w:val="30"/>
          <w:szCs w:val="30"/>
          <w:cs/>
        </w:rPr>
        <w:t>ก</w:t>
      </w:r>
      <w:r w:rsidRPr="005F000A">
        <w:rPr>
          <w:rFonts w:ascii="TH SarabunPSK" w:hAnsi="TH SarabunPSK" w:cs="TH SarabunPSK"/>
          <w:sz w:val="30"/>
          <w:szCs w:val="30"/>
        </w:rPr>
        <w:t>.</w:t>
      </w:r>
      <w:r w:rsidRPr="005F000A">
        <w:rPr>
          <w:rFonts w:ascii="TH SarabunPSK" w:hAnsi="TH SarabunPSK" w:cs="TH SarabunPSK"/>
          <w:sz w:val="30"/>
          <w:szCs w:val="30"/>
          <w:cs/>
        </w:rPr>
        <w:t>ส</w:t>
      </w:r>
      <w:r w:rsidRPr="005F000A">
        <w:rPr>
          <w:rFonts w:ascii="TH SarabunPSK" w:hAnsi="TH SarabunPSK" w:cs="TH SarabunPSK"/>
          <w:sz w:val="30"/>
          <w:szCs w:val="30"/>
        </w:rPr>
        <w:t>.</w:t>
      </w:r>
      <w:r w:rsidRPr="005F000A">
        <w:rPr>
          <w:rFonts w:ascii="TH SarabunPSK" w:hAnsi="TH SarabunPSK" w:cs="TH SarabunPSK"/>
          <w:sz w:val="30"/>
          <w:szCs w:val="30"/>
          <w:cs/>
        </w:rPr>
        <w:t>รับของที่ระลึกทันที</w:t>
      </w:r>
      <w:r w:rsidRPr="005F000A">
        <w:rPr>
          <w:rFonts w:ascii="TH SarabunPSK" w:hAnsi="TH SarabunPSK" w:cs="TH SarabunPSK"/>
          <w:sz w:val="30"/>
          <w:szCs w:val="30"/>
        </w:rPr>
        <w:t xml:space="preserve"> </w:t>
      </w:r>
      <w:r w:rsidRPr="005F000A">
        <w:rPr>
          <w:rFonts w:ascii="TH SarabunPSK" w:hAnsi="TH SarabunPSK" w:cs="TH SarabunPSK"/>
          <w:sz w:val="30"/>
          <w:szCs w:val="30"/>
          <w:cs/>
        </w:rPr>
        <w:t>ณ</w:t>
      </w:r>
      <w:r w:rsidRPr="005F000A">
        <w:rPr>
          <w:rFonts w:ascii="TH SarabunPSK" w:hAnsi="TH SarabunPSK" w:cs="TH SarabunPSK"/>
          <w:sz w:val="30"/>
          <w:szCs w:val="30"/>
        </w:rPr>
        <w:t xml:space="preserve"> </w:t>
      </w:r>
      <w:proofErr w:type="spellStart"/>
      <w:r w:rsidRPr="005F000A">
        <w:rPr>
          <w:rFonts w:ascii="TH SarabunPSK" w:hAnsi="TH SarabunPSK" w:cs="TH SarabunPSK"/>
          <w:sz w:val="30"/>
          <w:szCs w:val="30"/>
          <w:cs/>
        </w:rPr>
        <w:t>บูธ</w:t>
      </w:r>
      <w:proofErr w:type="spellEnd"/>
      <w:r w:rsidRPr="005F000A">
        <w:rPr>
          <w:rFonts w:ascii="TH SarabunPSK" w:hAnsi="TH SarabunPSK" w:cs="TH SarabunPSK"/>
          <w:sz w:val="30"/>
          <w:szCs w:val="30"/>
        </w:rPr>
        <w:t xml:space="preserve"> </w:t>
      </w:r>
      <w:r w:rsidRPr="005F000A">
        <w:rPr>
          <w:rFonts w:ascii="TH SarabunPSK" w:hAnsi="TH SarabunPSK" w:cs="TH SarabunPSK"/>
          <w:sz w:val="30"/>
          <w:szCs w:val="30"/>
          <w:cs/>
        </w:rPr>
        <w:t>ธ</w:t>
      </w:r>
      <w:r w:rsidRPr="005F000A">
        <w:rPr>
          <w:rFonts w:ascii="TH SarabunPSK" w:hAnsi="TH SarabunPSK" w:cs="TH SarabunPSK"/>
          <w:sz w:val="30"/>
          <w:szCs w:val="30"/>
        </w:rPr>
        <w:t>.</w:t>
      </w:r>
      <w:r w:rsidRPr="005F000A">
        <w:rPr>
          <w:rFonts w:ascii="TH SarabunPSK" w:hAnsi="TH SarabunPSK" w:cs="TH SarabunPSK"/>
          <w:sz w:val="30"/>
          <w:szCs w:val="30"/>
          <w:cs/>
        </w:rPr>
        <w:t>ก</w:t>
      </w:r>
      <w:r w:rsidRPr="005F000A">
        <w:rPr>
          <w:rFonts w:ascii="TH SarabunPSK" w:hAnsi="TH SarabunPSK" w:cs="TH SarabunPSK"/>
          <w:sz w:val="30"/>
          <w:szCs w:val="30"/>
        </w:rPr>
        <w:t>.</w:t>
      </w:r>
      <w:r w:rsidRPr="005F000A">
        <w:rPr>
          <w:rFonts w:ascii="TH SarabunPSK" w:hAnsi="TH SarabunPSK" w:cs="TH SarabunPSK"/>
          <w:sz w:val="30"/>
          <w:szCs w:val="30"/>
          <w:cs/>
        </w:rPr>
        <w:t>ส</w:t>
      </w:r>
      <w:r w:rsidRPr="005F000A">
        <w:rPr>
          <w:rFonts w:ascii="TH SarabunPSK" w:hAnsi="TH SarabunPSK" w:cs="TH SarabunPSK"/>
          <w:sz w:val="30"/>
          <w:szCs w:val="30"/>
        </w:rPr>
        <w:t>.</w:t>
      </w:r>
      <w:r w:rsidRPr="005F000A">
        <w:rPr>
          <w:rFonts w:ascii="TH SarabunPSK" w:hAnsi="TH SarabunPSK" w:cs="TH SarabunPSK"/>
          <w:sz w:val="30"/>
          <w:szCs w:val="30"/>
          <w:cs/>
        </w:rPr>
        <w:t>ในงาน</w:t>
      </w:r>
      <w:r w:rsidRPr="005F000A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มหกรรมการเงิน </w:t>
      </w:r>
      <w:r w:rsidRPr="005F000A">
        <w:rPr>
          <w:rFonts w:ascii="TH SarabunPSK" w:hAnsi="TH SarabunPSK" w:cs="TH SarabunPSK"/>
          <w:b/>
          <w:bCs/>
          <w:sz w:val="30"/>
          <w:szCs w:val="30"/>
        </w:rPr>
        <w:t xml:space="preserve">Money Expo </w:t>
      </w:r>
      <w:r w:rsidRPr="005F000A">
        <w:rPr>
          <w:rFonts w:ascii="TH SarabunPSK" w:hAnsi="TH SarabunPSK" w:cs="TH SarabunPSK" w:hint="cs"/>
          <w:b/>
          <w:bCs/>
          <w:sz w:val="30"/>
          <w:szCs w:val="30"/>
          <w:cs/>
        </w:rPr>
        <w:t>เชียงใหม่</w:t>
      </w:r>
      <w:r w:rsidRPr="005F000A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5F000A">
        <w:rPr>
          <w:rFonts w:ascii="TH SarabunPSK" w:hAnsi="TH SarabunPSK" w:cs="TH SarabunPSK"/>
          <w:b/>
          <w:bCs/>
          <w:sz w:val="30"/>
          <w:szCs w:val="30"/>
          <w:cs/>
        </w:rPr>
        <w:t>ครั้งที่</w:t>
      </w:r>
      <w:r w:rsidRPr="005F000A">
        <w:rPr>
          <w:rFonts w:ascii="TH SarabunPSK" w:hAnsi="TH SarabunPSK" w:cs="TH SarabunPSK"/>
          <w:b/>
          <w:bCs/>
          <w:sz w:val="30"/>
          <w:szCs w:val="30"/>
        </w:rPr>
        <w:t xml:space="preserve"> 12</w:t>
      </w:r>
    </w:p>
    <w:p w:rsidR="00A92E99" w:rsidRDefault="00CC3F75" w:rsidP="00203F12">
      <w:pPr>
        <w:pStyle w:val="Default"/>
        <w:spacing w:after="200" w:line="216" w:lineRule="auto"/>
        <w:ind w:right="278"/>
        <w:jc w:val="center"/>
        <w:rPr>
          <w:rFonts w:hint="eastAsia"/>
        </w:rPr>
      </w:pPr>
      <w:r w:rsidRPr="007F01B0">
        <w:rPr>
          <w:rFonts w:ascii="TH SarabunPSK" w:hAnsi="TH SarabunPSK" w:cs="TH SarabunPSK"/>
          <w:sz w:val="32"/>
          <w:szCs w:val="32"/>
        </w:rPr>
        <w:tab/>
      </w:r>
      <w:r w:rsidRPr="00A34579">
        <w:rPr>
          <w:rFonts w:ascii="TH SarabunPSK" w:hAnsi="TH SarabunPSK" w:cs="TH SarabunPSK"/>
          <w:sz w:val="28"/>
          <w:szCs w:val="28"/>
        </w:rPr>
        <w:t>##################</w:t>
      </w:r>
    </w:p>
    <w:sectPr w:rsidR="00A92E99">
      <w:headerReference w:type="default" r:id="rId7"/>
      <w:footerReference w:type="default" r:id="rId8"/>
      <w:pgSz w:w="11906" w:h="16838"/>
      <w:pgMar w:top="0" w:right="1134" w:bottom="0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131" w:rsidRDefault="00960131">
      <w:r>
        <w:separator/>
      </w:r>
    </w:p>
  </w:endnote>
  <w:endnote w:type="continuationSeparator" w:id="0">
    <w:p w:rsidR="00960131" w:rsidRDefault="00960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BFF" w:rsidRDefault="000B6BFF">
    <w:pPr>
      <w:pStyle w:val="a6"/>
    </w:pPr>
    <w:r>
      <w:rPr>
        <w:noProof/>
        <w:lang w:bidi="th-TH"/>
      </w:rPr>
      <w:drawing>
        <wp:inline distT="0" distB="0" distL="0" distR="0">
          <wp:extent cx="6120130" cy="599440"/>
          <wp:effectExtent l="0" t="0" r="0" b="0"/>
          <wp:docPr id="3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ท้าย 51 ปี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599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131" w:rsidRDefault="00960131">
      <w:r>
        <w:separator/>
      </w:r>
    </w:p>
  </w:footnote>
  <w:footnote w:type="continuationSeparator" w:id="0">
    <w:p w:rsidR="00960131" w:rsidRDefault="009601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F60" w:rsidRDefault="000B6BFF">
    <w:r>
      <w:rPr>
        <w:noProof/>
        <w:lang w:bidi="th-TH"/>
      </w:rPr>
      <w:drawing>
        <wp:inline distT="0" distB="0" distL="0" distR="0">
          <wp:extent cx="6120130" cy="1420495"/>
          <wp:effectExtent l="0" t="0" r="0" b="8255"/>
          <wp:docPr id="2" name="รูปภาพ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หัว 51 ปี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420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</w:compat>
  <w:rsids>
    <w:rsidRoot w:val="00E30F60"/>
    <w:rsid w:val="000B6BFF"/>
    <w:rsid w:val="00191954"/>
    <w:rsid w:val="001E6FDF"/>
    <w:rsid w:val="00203F12"/>
    <w:rsid w:val="002D45DB"/>
    <w:rsid w:val="003F0490"/>
    <w:rsid w:val="005F000A"/>
    <w:rsid w:val="00634D6D"/>
    <w:rsid w:val="006600C7"/>
    <w:rsid w:val="00710E05"/>
    <w:rsid w:val="00730631"/>
    <w:rsid w:val="00764A06"/>
    <w:rsid w:val="00790A77"/>
    <w:rsid w:val="007F01B0"/>
    <w:rsid w:val="008E5A1E"/>
    <w:rsid w:val="00960131"/>
    <w:rsid w:val="00A34579"/>
    <w:rsid w:val="00A51AB8"/>
    <w:rsid w:val="00A92E99"/>
    <w:rsid w:val="00BB01A4"/>
    <w:rsid w:val="00C10955"/>
    <w:rsid w:val="00C52E49"/>
    <w:rsid w:val="00CC3F75"/>
    <w:rsid w:val="00E30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A3457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13"/>
        <w:tab w:val="right" w:pos="9026"/>
      </w:tabs>
      <w:spacing w:after="200" w:line="276" w:lineRule="auto"/>
    </w:pPr>
    <w:rPr>
      <w:rFonts w:ascii="Calibri" w:eastAsia="Calibri" w:hAnsi="Calibri" w:cs="Cordia New"/>
      <w:sz w:val="22"/>
      <w:szCs w:val="28"/>
      <w:bdr w:val="none" w:sz="0" w:space="0" w:color="auto"/>
      <w:lang w:bidi="th-TH"/>
    </w:rPr>
  </w:style>
  <w:style w:type="character" w:customStyle="1" w:styleId="a5">
    <w:name w:val="หัวกระดาษ อักขระ"/>
    <w:basedOn w:val="a0"/>
    <w:link w:val="a4"/>
    <w:uiPriority w:val="99"/>
    <w:rsid w:val="00A34579"/>
    <w:rPr>
      <w:rFonts w:ascii="Calibri" w:eastAsia="Calibri" w:hAnsi="Calibri" w:cs="Cordia New"/>
      <w:sz w:val="22"/>
      <w:szCs w:val="28"/>
      <w:bdr w:val="none" w:sz="0" w:space="0" w:color="auto"/>
    </w:rPr>
  </w:style>
  <w:style w:type="paragraph" w:styleId="a6">
    <w:name w:val="footer"/>
    <w:basedOn w:val="a"/>
    <w:link w:val="a7"/>
    <w:uiPriority w:val="99"/>
    <w:unhideWhenUsed/>
    <w:rsid w:val="000B6BFF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0B6BFF"/>
    <w:rPr>
      <w:sz w:val="24"/>
      <w:szCs w:val="24"/>
      <w:lang w:bidi="ar-SA"/>
    </w:rPr>
  </w:style>
  <w:style w:type="paragraph" w:styleId="a8">
    <w:name w:val="Balloon Text"/>
    <w:basedOn w:val="a"/>
    <w:link w:val="a9"/>
    <w:uiPriority w:val="99"/>
    <w:semiHidden/>
    <w:unhideWhenUsed/>
    <w:rsid w:val="000B6BFF"/>
    <w:rPr>
      <w:rFonts w:ascii="Tahoma" w:hAnsi="Tahoma" w:cs="Tahoma"/>
      <w:sz w:val="16"/>
      <w:szCs w:val="16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0B6BFF"/>
    <w:rPr>
      <w:rFonts w:ascii="Tahoma" w:hAnsi="Tahoma" w:cs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A3457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13"/>
        <w:tab w:val="right" w:pos="9026"/>
      </w:tabs>
      <w:spacing w:after="200" w:line="276" w:lineRule="auto"/>
    </w:pPr>
    <w:rPr>
      <w:rFonts w:ascii="Calibri" w:eastAsia="Calibri" w:hAnsi="Calibri" w:cs="Cordia New"/>
      <w:sz w:val="22"/>
      <w:szCs w:val="28"/>
      <w:bdr w:val="none" w:sz="0" w:space="0" w:color="auto"/>
      <w:lang w:bidi="th-TH"/>
    </w:rPr>
  </w:style>
  <w:style w:type="character" w:customStyle="1" w:styleId="a5">
    <w:name w:val="หัวกระดาษ อักขระ"/>
    <w:basedOn w:val="a0"/>
    <w:link w:val="a4"/>
    <w:uiPriority w:val="99"/>
    <w:rsid w:val="00A34579"/>
    <w:rPr>
      <w:rFonts w:ascii="Calibri" w:eastAsia="Calibri" w:hAnsi="Calibri" w:cs="Cordia New"/>
      <w:sz w:val="22"/>
      <w:szCs w:val="28"/>
      <w:bdr w:val="none" w:sz="0" w:space="0" w:color="auto"/>
    </w:rPr>
  </w:style>
  <w:style w:type="paragraph" w:styleId="a6">
    <w:name w:val="footer"/>
    <w:basedOn w:val="a"/>
    <w:link w:val="a7"/>
    <w:uiPriority w:val="99"/>
    <w:unhideWhenUsed/>
    <w:rsid w:val="000B6BFF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0B6BFF"/>
    <w:rPr>
      <w:sz w:val="24"/>
      <w:szCs w:val="24"/>
      <w:lang w:bidi="ar-SA"/>
    </w:rPr>
  </w:style>
  <w:style w:type="paragraph" w:styleId="a8">
    <w:name w:val="Balloon Text"/>
    <w:basedOn w:val="a"/>
    <w:link w:val="a9"/>
    <w:uiPriority w:val="99"/>
    <w:semiHidden/>
    <w:unhideWhenUsed/>
    <w:rsid w:val="000B6BFF"/>
    <w:rPr>
      <w:rFonts w:ascii="Tahoma" w:hAnsi="Tahoma" w:cs="Tahoma"/>
      <w:sz w:val="16"/>
      <w:szCs w:val="16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0B6BFF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BAAC</Company>
  <LinksUpToDate>false</LinksUpToDate>
  <CharactersWithSpaces>3311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BAAC</dc:creator>
  <cp:lastModifiedBy>BAAC</cp:lastModifiedBy>
  <cp:revision>3</cp:revision>
  <cp:lastPrinted>2017-11-09T09:45:00Z</cp:lastPrinted>
  <dcterms:created xsi:type="dcterms:W3CDTF">2017-11-09T09:45:00Z</dcterms:created>
  <dcterms:modified xsi:type="dcterms:W3CDTF">2017-11-09T09:46:00Z</dcterms:modified>
</cp:coreProperties>
</file>